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58" w:rsidRPr="00E427D8" w:rsidRDefault="00DF5558" w:rsidP="00DF55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page1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</w:t>
      </w:r>
      <w:r w:rsidR="00936B60">
        <w:rPr>
          <w:rFonts w:ascii="Arial" w:hAnsi="Arial" w:cs="Arial" w:hint="eastAsia"/>
          <w:b/>
          <w:sz w:val="24"/>
          <w:lang w:eastAsia="zh-CN"/>
        </w:rPr>
        <w:t>3</w:t>
      </w:r>
      <w:r w:rsidRPr="00E427D8">
        <w:rPr>
          <w:rFonts w:ascii="Arial" w:hAnsi="Arial" w:cs="Arial"/>
          <w:b/>
          <w:sz w:val="24"/>
        </w:rPr>
        <w:tab/>
      </w:r>
      <w:r w:rsidR="0073486A" w:rsidRPr="0073486A">
        <w:rPr>
          <w:rFonts w:ascii="Arial" w:hAnsi="Arial" w:cs="Arial"/>
          <w:b/>
          <w:sz w:val="24"/>
        </w:rPr>
        <w:t>S3-18</w:t>
      </w:r>
      <w:r w:rsidR="00626150">
        <w:rPr>
          <w:rFonts w:ascii="Arial" w:hAnsi="Arial" w:cs="Arial" w:hint="eastAsia"/>
          <w:b/>
          <w:sz w:val="24"/>
          <w:lang w:eastAsia="zh-CN"/>
        </w:rPr>
        <w:t>3484</w:t>
      </w:r>
    </w:p>
    <w:p w:rsidR="00DF5558" w:rsidRDefault="00B26848" w:rsidP="00DF55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12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16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Pr="00230B4D">
        <w:rPr>
          <w:rFonts w:ascii="Arial" w:hAnsi="Arial" w:cs="Arial"/>
          <w:b/>
          <w:sz w:val="24"/>
        </w:rPr>
        <w:t xml:space="preserve">, 2018, </w:t>
      </w:r>
      <w:r>
        <w:rPr>
          <w:rFonts w:ascii="Arial" w:hAnsi="Arial" w:cs="Arial"/>
          <w:b/>
          <w:sz w:val="24"/>
        </w:rPr>
        <w:t>Spokane (USA)</w:t>
      </w:r>
      <w:r w:rsidR="00DF5558">
        <w:rPr>
          <w:rFonts w:ascii="Arial" w:hAnsi="Arial" w:cs="Arial"/>
          <w:b/>
          <w:sz w:val="24"/>
        </w:rPr>
        <w:tab/>
      </w:r>
      <w:r w:rsidR="00DF5558">
        <w:rPr>
          <w:rFonts w:ascii="Arial" w:hAnsi="Arial" w:cs="Arial"/>
          <w:i/>
          <w:sz w:val="18"/>
          <w:szCs w:val="18"/>
        </w:rPr>
        <w:t>revision of S3-18xabc</w:t>
      </w:r>
    </w:p>
    <w:p w:rsidR="00DF5558" w:rsidRDefault="00DF5558" w:rsidP="00DF55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F5558" w:rsidRDefault="00DF5558" w:rsidP="00DF55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B60">
        <w:rPr>
          <w:rFonts w:ascii="Arial" w:hAnsi="Arial" w:hint="eastAsia"/>
          <w:b/>
          <w:lang w:val="en-US" w:eastAsia="zh-CN"/>
        </w:rPr>
        <w:t>China Mobile</w:t>
      </w:r>
      <w:r w:rsidR="00C300D6">
        <w:rPr>
          <w:rFonts w:ascii="Arial" w:hAnsi="Arial"/>
          <w:b/>
          <w:lang w:val="en-US" w:eastAsia="zh-CN"/>
        </w:rPr>
        <w:t xml:space="preserve">, CATR, </w:t>
      </w:r>
      <w:bookmarkStart w:id="1" w:name="_GoBack"/>
      <w:bookmarkEnd w:id="1"/>
      <w:r w:rsidR="00C300D6">
        <w:rPr>
          <w:rFonts w:ascii="Arial" w:hAnsi="Arial"/>
          <w:b/>
          <w:lang w:val="en-US" w:eastAsia="zh-CN"/>
        </w:rPr>
        <w:t>ZTE</w:t>
      </w:r>
    </w:p>
    <w:p w:rsidR="00DF5558" w:rsidRDefault="00DF5558" w:rsidP="00DF55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937B7">
        <w:rPr>
          <w:rFonts w:ascii="Arial" w:hAnsi="Arial" w:cs="Arial" w:hint="eastAsia"/>
          <w:b/>
          <w:lang w:eastAsia="zh-CN"/>
        </w:rPr>
        <w:t>Discussi</w:t>
      </w:r>
      <w:r w:rsidR="00AB357D">
        <w:rPr>
          <w:rFonts w:ascii="Arial" w:hAnsi="Arial" w:cs="Arial" w:hint="eastAsia"/>
          <w:b/>
          <w:lang w:eastAsia="zh-CN"/>
        </w:rPr>
        <w:t xml:space="preserve">ng </w:t>
      </w:r>
      <w:proofErr w:type="spellStart"/>
      <w:r w:rsidR="0026283D">
        <w:rPr>
          <w:rFonts w:ascii="Arial" w:hAnsi="Arial" w:cs="Arial" w:hint="eastAsia"/>
          <w:b/>
          <w:lang w:eastAsia="zh-CN"/>
        </w:rPr>
        <w:t>ToE</w:t>
      </w:r>
      <w:proofErr w:type="spellEnd"/>
      <w:r w:rsidR="006151D9">
        <w:rPr>
          <w:rFonts w:ascii="Arial" w:hAnsi="Arial" w:cs="Arial" w:hint="eastAsia"/>
          <w:b/>
          <w:lang w:eastAsia="zh-CN"/>
        </w:rPr>
        <w:t xml:space="preserve"> of security assurance for</w:t>
      </w:r>
      <w:r w:rsidR="00853623">
        <w:rPr>
          <w:rFonts w:ascii="Arial" w:hAnsi="Arial" w:cs="Arial" w:hint="eastAsia"/>
          <w:b/>
          <w:lang w:eastAsia="zh-CN"/>
        </w:rPr>
        <w:t xml:space="preserve"> 3GPP virtualized network products</w:t>
      </w:r>
    </w:p>
    <w:p w:rsidR="00DF5558" w:rsidRDefault="00DF5558" w:rsidP="00DF5558">
      <w:pPr>
        <w:keepNext/>
        <w:tabs>
          <w:tab w:val="left" w:pos="2127"/>
          <w:tab w:val="left" w:pos="640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DF5558" w:rsidRDefault="00DF5558" w:rsidP="00DF555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6B60">
        <w:rPr>
          <w:rFonts w:ascii="Arial" w:hAnsi="Arial" w:hint="eastAsia"/>
          <w:b/>
          <w:lang w:eastAsia="zh-CN"/>
        </w:rPr>
        <w:t>8.14</w:t>
      </w:r>
    </w:p>
    <w:p w:rsidR="00DF5558" w:rsidRDefault="00DF5558" w:rsidP="00DF5558">
      <w:pPr>
        <w:pStyle w:val="1"/>
      </w:pPr>
      <w:r>
        <w:t>1</w:t>
      </w:r>
      <w:r>
        <w:tab/>
        <w:t>Decision/action requested</w:t>
      </w:r>
    </w:p>
    <w:p w:rsidR="00DF5558" w:rsidRDefault="00DF5558" w:rsidP="00DF5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</w:t>
      </w:r>
      <w:r w:rsidR="00853623">
        <w:rPr>
          <w:rFonts w:hint="eastAsia"/>
          <w:b/>
          <w:i/>
          <w:lang w:eastAsia="zh-CN"/>
        </w:rPr>
        <w:t xml:space="preserve">analyzes </w:t>
      </w:r>
      <w:proofErr w:type="spellStart"/>
      <w:r w:rsidR="00403159">
        <w:rPr>
          <w:rFonts w:hint="eastAsia"/>
          <w:b/>
          <w:i/>
          <w:lang w:eastAsia="zh-CN"/>
        </w:rPr>
        <w:t>ToE</w:t>
      </w:r>
      <w:proofErr w:type="spellEnd"/>
      <w:r w:rsidR="00403159">
        <w:rPr>
          <w:rFonts w:hint="eastAsia"/>
          <w:b/>
          <w:i/>
          <w:lang w:eastAsia="zh-CN"/>
        </w:rPr>
        <w:t xml:space="preserve"> </w:t>
      </w:r>
      <w:r w:rsidR="00B01FE2">
        <w:rPr>
          <w:rFonts w:hint="eastAsia"/>
          <w:b/>
          <w:i/>
          <w:lang w:eastAsia="zh-CN"/>
        </w:rPr>
        <w:t>of security assurance</w:t>
      </w:r>
      <w:r w:rsidR="00853623">
        <w:rPr>
          <w:rFonts w:hint="eastAsia"/>
          <w:b/>
          <w:i/>
          <w:lang w:eastAsia="zh-CN"/>
        </w:rPr>
        <w:t xml:space="preserve"> f</w:t>
      </w:r>
      <w:r w:rsidR="00B01FE2">
        <w:rPr>
          <w:rFonts w:hint="eastAsia"/>
          <w:b/>
          <w:i/>
          <w:lang w:eastAsia="zh-CN"/>
        </w:rPr>
        <w:t>or</w:t>
      </w:r>
      <w:r w:rsidR="00853623">
        <w:rPr>
          <w:rFonts w:hint="eastAsia"/>
          <w:b/>
          <w:i/>
          <w:lang w:eastAsia="zh-CN"/>
        </w:rPr>
        <w:t xml:space="preserve"> 3GPP virtualized network products</w:t>
      </w:r>
      <w:r w:rsidR="00B01FE2">
        <w:rPr>
          <w:rFonts w:hint="eastAsia"/>
          <w:b/>
          <w:i/>
          <w:lang w:eastAsia="zh-CN"/>
        </w:rPr>
        <w:t>.</w:t>
      </w:r>
    </w:p>
    <w:p w:rsidR="00DF5558" w:rsidRDefault="00DF5558" w:rsidP="00DF5558">
      <w:pPr>
        <w:pStyle w:val="1"/>
      </w:pPr>
      <w:r>
        <w:t>2</w:t>
      </w:r>
      <w:r>
        <w:tab/>
        <w:t>References</w:t>
      </w:r>
    </w:p>
    <w:p w:rsidR="0085546A" w:rsidRDefault="0085546A" w:rsidP="0085546A">
      <w:pPr>
        <w:pStyle w:val="EX"/>
        <w:numPr>
          <w:ilvl w:val="12"/>
          <w:numId w:val="0"/>
        </w:numPr>
      </w:pPr>
      <w:r>
        <w:t>[</w:t>
      </w:r>
      <w:r>
        <w:rPr>
          <w:rFonts w:hint="eastAsia"/>
          <w:lang w:eastAsia="zh-CN"/>
        </w:rPr>
        <w:t>1</w:t>
      </w:r>
      <w:r>
        <w:t>]</w:t>
      </w:r>
      <w:r>
        <w:tab/>
      </w:r>
      <w:r>
        <w:rPr>
          <w:rFonts w:hint="eastAsia"/>
          <w:lang w:eastAsia="zh-CN"/>
        </w:rPr>
        <w:t xml:space="preserve"> </w:t>
      </w:r>
      <w:r w:rsidR="004A5FDE">
        <w:rPr>
          <w:rFonts w:hint="eastAsia"/>
          <w:lang w:eastAsia="zh-CN"/>
        </w:rPr>
        <w:t xml:space="preserve">3GPP TR 33.916: </w:t>
      </w:r>
      <w:r w:rsidR="004A5FDE">
        <w:rPr>
          <w:lang w:eastAsia="zh-CN"/>
        </w:rPr>
        <w:t>“</w:t>
      </w:r>
      <w:r w:rsidR="004A5FDE" w:rsidRPr="001A7C33">
        <w:rPr>
          <w:lang w:eastAsia="zh-CN"/>
        </w:rPr>
        <w:t>Security Assurance Methodology</w:t>
      </w:r>
      <w:r w:rsidR="004A5FDE">
        <w:rPr>
          <w:lang w:eastAsia="zh-CN"/>
        </w:rPr>
        <w:t xml:space="preserve"> (SCAS)</w:t>
      </w:r>
      <w:r w:rsidR="004A5FDE" w:rsidRPr="001A7C33">
        <w:rPr>
          <w:lang w:eastAsia="zh-CN"/>
        </w:rPr>
        <w:t xml:space="preserve"> for 3GPP network products</w:t>
      </w:r>
      <w:r w:rsidR="004A5FDE">
        <w:rPr>
          <w:lang w:eastAsia="zh-CN"/>
        </w:rPr>
        <w:t>”</w:t>
      </w:r>
    </w:p>
    <w:p w:rsidR="00DF5558" w:rsidRPr="0085546A" w:rsidRDefault="00D66F8C" w:rsidP="00DF5558">
      <w:pPr>
        <w:rPr>
          <w:lang w:eastAsia="zh-CN"/>
        </w:rPr>
      </w:pPr>
      <w:r>
        <w:rPr>
          <w:rFonts w:hint="eastAsia"/>
          <w:lang w:eastAsia="zh-CN"/>
        </w:rPr>
        <w:t>[2</w:t>
      </w:r>
      <w:proofErr w:type="gramStart"/>
      <w:r>
        <w:rPr>
          <w:rFonts w:hint="eastAsia"/>
          <w:lang w:eastAsia="zh-CN"/>
        </w:rPr>
        <w:t xml:space="preserve">]  </w:t>
      </w:r>
      <w:r w:rsidR="004A5FDE">
        <w:t>3GPP</w:t>
      </w:r>
      <w:proofErr w:type="gramEnd"/>
      <w:r w:rsidR="004A5FDE">
        <w:t> TS </w:t>
      </w:r>
      <w:r w:rsidR="004A5FDE">
        <w:rPr>
          <w:rFonts w:hint="eastAsia"/>
          <w:lang w:eastAsia="zh-CN"/>
        </w:rPr>
        <w:t>3</w:t>
      </w:r>
      <w:r w:rsidR="004A5FDE">
        <w:t>2.101: "Telecommunication management;</w:t>
      </w:r>
      <w:r w:rsidR="004A5FDE">
        <w:rPr>
          <w:rFonts w:hint="eastAsia"/>
          <w:lang w:eastAsia="zh-CN"/>
        </w:rPr>
        <w:t xml:space="preserve"> </w:t>
      </w:r>
      <w:r w:rsidR="004A5FDE">
        <w:t>Principles and high level requirements".</w:t>
      </w:r>
    </w:p>
    <w:p w:rsidR="00561341" w:rsidRDefault="00DF5558" w:rsidP="00DF5558">
      <w:pPr>
        <w:pStyle w:val="1"/>
        <w:rPr>
          <w:lang w:eastAsia="zh-CN"/>
        </w:rPr>
      </w:pPr>
      <w:r>
        <w:t>3</w:t>
      </w:r>
      <w:r>
        <w:tab/>
        <w:t>Rationale</w:t>
      </w:r>
      <w:r>
        <w:tab/>
      </w:r>
      <w:r>
        <w:tab/>
      </w:r>
    </w:p>
    <w:p w:rsidR="00A5128B" w:rsidRPr="00A5128B" w:rsidRDefault="00A5128B" w:rsidP="00A5128B">
      <w:pPr>
        <w:rPr>
          <w:lang w:eastAsia="zh-CN"/>
        </w:rPr>
      </w:pPr>
    </w:p>
    <w:p w:rsidR="00AB357D" w:rsidRPr="00AB357D" w:rsidRDefault="00AB357D" w:rsidP="00AB357D">
      <w:pPr>
        <w:pStyle w:val="2"/>
        <w:rPr>
          <w:lang w:eastAsia="zh-CN"/>
        </w:rPr>
      </w:pPr>
      <w:r>
        <w:t>3</w:t>
      </w:r>
      <w:r>
        <w:rPr>
          <w:rFonts w:hint="eastAsia"/>
          <w:lang w:eastAsia="zh-CN"/>
        </w:rPr>
        <w:t>.</w:t>
      </w:r>
      <w:r w:rsidR="00E26A42">
        <w:rPr>
          <w:rFonts w:hint="eastAsia"/>
          <w:lang w:eastAsia="zh-CN"/>
        </w:rPr>
        <w:t>1</w:t>
      </w:r>
      <w:r>
        <w:tab/>
      </w:r>
      <w:r w:rsidR="005A198C">
        <w:rPr>
          <w:rFonts w:hint="eastAsia"/>
          <w:lang w:eastAsia="zh-CN"/>
        </w:rPr>
        <w:t>P</w:t>
      </w:r>
      <w:r w:rsidR="00FC682F">
        <w:rPr>
          <w:rFonts w:hint="eastAsia"/>
          <w:lang w:eastAsia="zh-CN"/>
        </w:rPr>
        <w:t xml:space="preserve">urchased network products </w:t>
      </w:r>
      <w:r w:rsidR="005A198C">
        <w:rPr>
          <w:rFonts w:hint="eastAsia"/>
          <w:lang w:eastAsia="zh-CN"/>
        </w:rPr>
        <w:t xml:space="preserve">of MNO </w:t>
      </w:r>
      <w:r w:rsidR="00FC682F">
        <w:rPr>
          <w:rFonts w:hint="eastAsia"/>
          <w:lang w:eastAsia="zh-CN"/>
        </w:rPr>
        <w:t xml:space="preserve">for </w:t>
      </w:r>
      <w:r w:rsidR="00FC682F">
        <w:rPr>
          <w:lang w:eastAsia="zh-CN"/>
        </w:rPr>
        <w:t>different</w:t>
      </w:r>
      <w:r w:rsidR="00FC682F">
        <w:rPr>
          <w:rFonts w:hint="eastAsia"/>
          <w:lang w:eastAsia="zh-CN"/>
        </w:rPr>
        <w:t xml:space="preserve"> deployment scenarios</w:t>
      </w:r>
      <w:r>
        <w:tab/>
      </w:r>
      <w:r>
        <w:tab/>
      </w:r>
      <w:r>
        <w:tab/>
      </w:r>
      <w:r>
        <w:tab/>
      </w:r>
    </w:p>
    <w:p w:rsidR="00CB19BF" w:rsidRDefault="00FC682F" w:rsidP="00DF5558">
      <w:pPr>
        <w:rPr>
          <w:noProof/>
          <w:lang w:val="en-US" w:eastAsia="zh-CN"/>
        </w:rPr>
      </w:pPr>
      <w:r>
        <w:rPr>
          <w:rFonts w:hint="eastAsia"/>
          <w:lang w:eastAsia="zh-CN"/>
        </w:rPr>
        <w:t xml:space="preserve">The following table3.1-1 </w:t>
      </w:r>
      <w:r w:rsidR="00C05F55">
        <w:rPr>
          <w:rFonts w:hint="eastAsia"/>
          <w:lang w:eastAsia="zh-CN"/>
        </w:rPr>
        <w:t xml:space="preserve">was proposed in ETSI NFV SEC 001. It </w:t>
      </w:r>
      <w:r w:rsidR="0092069D">
        <w:rPr>
          <w:rFonts w:hint="eastAsia"/>
          <w:lang w:eastAsia="zh-CN"/>
        </w:rPr>
        <w:t>describes</w:t>
      </w:r>
      <w:r>
        <w:rPr>
          <w:rFonts w:hint="eastAsia"/>
          <w:lang w:eastAsia="zh-CN"/>
        </w:rPr>
        <w:t xml:space="preserve"> deployment scenarios</w:t>
      </w:r>
      <w:r w:rsidR="00C05F55">
        <w:rPr>
          <w:rFonts w:hint="eastAsia"/>
          <w:lang w:eastAsia="zh-CN"/>
        </w:rPr>
        <w:t xml:space="preserve"> when network operators deploy their VNF.</w:t>
      </w:r>
      <w:r w:rsidR="00C05F55">
        <w:rPr>
          <w:rFonts w:hint="eastAsia"/>
          <w:noProof/>
          <w:lang w:val="en-US" w:eastAsia="zh-CN"/>
        </w:rPr>
        <w:t xml:space="preserve"> </w:t>
      </w:r>
      <w:r w:rsidR="00CB19BF">
        <w:rPr>
          <w:rFonts w:hint="eastAsia"/>
          <w:noProof/>
          <w:lang w:val="en-US" w:eastAsia="zh-CN"/>
        </w:rPr>
        <w:drawing>
          <wp:inline distT="0" distB="0" distL="0" distR="0">
            <wp:extent cx="6114415" cy="1765300"/>
            <wp:effectExtent l="1905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99A" w:rsidRDefault="004D399A" w:rsidP="004D399A">
      <w:pPr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Table3.1-1 </w:t>
      </w:r>
      <w:r w:rsidRPr="004D399A">
        <w:rPr>
          <w:noProof/>
          <w:lang w:val="en-US" w:eastAsia="zh-CN"/>
        </w:rPr>
        <w:t>Some realistic deployment scenarios</w:t>
      </w:r>
    </w:p>
    <w:p w:rsidR="00CB19BF" w:rsidRDefault="004D399A" w:rsidP="00DF5558">
      <w:pPr>
        <w:rPr>
          <w:lang w:eastAsia="zh-CN"/>
        </w:rPr>
      </w:pPr>
      <w:bookmarkStart w:id="2" w:name="OLE_LINK1"/>
      <w:bookmarkStart w:id="3" w:name="OLE_LINK2"/>
      <w:r w:rsidRPr="004D399A">
        <w:rPr>
          <w:lang w:eastAsia="zh-CN"/>
        </w:rPr>
        <w:t>The following table</w:t>
      </w:r>
      <w:r>
        <w:rPr>
          <w:rFonts w:hint="eastAsia"/>
          <w:lang w:eastAsia="zh-CN"/>
        </w:rPr>
        <w:t xml:space="preserve">3.1-2 </w:t>
      </w:r>
      <w:r w:rsidRPr="004D399A">
        <w:rPr>
          <w:lang w:eastAsia="zh-CN"/>
        </w:rPr>
        <w:t>describes the product</w:t>
      </w:r>
      <w:r>
        <w:rPr>
          <w:rFonts w:hint="eastAsia"/>
          <w:lang w:eastAsia="zh-CN"/>
        </w:rPr>
        <w:t>(</w:t>
      </w:r>
      <w:r w:rsidRPr="004D399A"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4D399A">
        <w:rPr>
          <w:lang w:eastAsia="zh-CN"/>
        </w:rPr>
        <w:t xml:space="preserve"> that </w:t>
      </w:r>
      <w:r w:rsidR="005A198C">
        <w:rPr>
          <w:rFonts w:hint="eastAsia"/>
          <w:lang w:eastAsia="zh-CN"/>
        </w:rPr>
        <w:t xml:space="preserve">mobile </w:t>
      </w:r>
      <w:r>
        <w:rPr>
          <w:rFonts w:hint="eastAsia"/>
          <w:lang w:eastAsia="zh-CN"/>
        </w:rPr>
        <w:t>network operators</w:t>
      </w:r>
      <w:r>
        <w:rPr>
          <w:lang w:eastAsia="zh-CN"/>
        </w:rPr>
        <w:t xml:space="preserve"> need</w:t>
      </w:r>
      <w:r w:rsidRPr="004D399A">
        <w:rPr>
          <w:lang w:eastAsia="zh-CN"/>
        </w:rPr>
        <w:t xml:space="preserve"> to buy in different scenarios</w:t>
      </w:r>
      <w:r>
        <w:rPr>
          <w:rFonts w:hint="eastAsia"/>
          <w:lang w:eastAsia="zh-CN"/>
        </w:rPr>
        <w:t>.</w:t>
      </w:r>
    </w:p>
    <w:tbl>
      <w:tblPr>
        <w:tblStyle w:val="a7"/>
        <w:tblW w:w="0" w:type="auto"/>
        <w:tblLook w:val="04A0"/>
      </w:tblPr>
      <w:tblGrid>
        <w:gridCol w:w="4928"/>
        <w:gridCol w:w="4819"/>
      </w:tblGrid>
      <w:tr w:rsidR="00A43719" w:rsidTr="00A43719">
        <w:tc>
          <w:tcPr>
            <w:tcW w:w="4928" w:type="dxa"/>
          </w:tcPr>
          <w:bookmarkEnd w:id="2"/>
          <w:bookmarkEnd w:id="3"/>
          <w:p w:rsidR="00A43719" w:rsidRDefault="004D399A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Deployment Scenario</w:t>
            </w:r>
          </w:p>
        </w:tc>
        <w:tc>
          <w:tcPr>
            <w:tcW w:w="4819" w:type="dxa"/>
          </w:tcPr>
          <w:p w:rsidR="00A43719" w:rsidRDefault="004D399A" w:rsidP="004D399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Products purchased by </w:t>
            </w:r>
            <w:r w:rsidR="005A198C">
              <w:rPr>
                <w:rFonts w:hint="eastAsia"/>
                <w:lang w:eastAsia="zh-CN"/>
              </w:rPr>
              <w:t xml:space="preserve">mobile network </w:t>
            </w:r>
            <w:r>
              <w:rPr>
                <w:rFonts w:hint="eastAsia"/>
                <w:lang w:eastAsia="zh-CN"/>
              </w:rPr>
              <w:t>operators</w:t>
            </w:r>
          </w:p>
        </w:tc>
      </w:tr>
      <w:tr w:rsidR="00A43719" w:rsidTr="004D399A">
        <w:trPr>
          <w:trHeight w:val="365"/>
        </w:trPr>
        <w:tc>
          <w:tcPr>
            <w:tcW w:w="4928" w:type="dxa"/>
          </w:tcPr>
          <w:p w:rsidR="00A43719" w:rsidRDefault="00A43719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Monolithic operator</w:t>
            </w:r>
          </w:p>
        </w:tc>
        <w:tc>
          <w:tcPr>
            <w:tcW w:w="4819" w:type="dxa"/>
          </w:tcPr>
          <w:p w:rsidR="00A43719" w:rsidRDefault="004D399A" w:rsidP="00503ED2">
            <w:pPr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ardware </w:t>
            </w:r>
            <w:r w:rsidR="00A43719">
              <w:rPr>
                <w:rFonts w:hint="eastAsia"/>
                <w:lang w:eastAsia="zh-CN"/>
              </w:rPr>
              <w:t>+</w:t>
            </w:r>
            <w:bookmarkStart w:id="4" w:name="OLE_LINK3"/>
            <w:bookmarkStart w:id="5" w:name="OLE_LINK4"/>
            <w:r>
              <w:rPr>
                <w:rFonts w:hint="eastAsia"/>
                <w:lang w:eastAsia="zh-CN"/>
              </w:rPr>
              <w:t xml:space="preserve"> </w:t>
            </w:r>
            <w:r w:rsidR="00503ED2">
              <w:rPr>
                <w:rFonts w:hint="eastAsia"/>
                <w:lang w:eastAsia="zh-CN"/>
              </w:rPr>
              <w:t>hypervisor</w:t>
            </w:r>
            <w:bookmarkEnd w:id="4"/>
            <w:bookmarkEnd w:id="5"/>
            <w:r>
              <w:rPr>
                <w:rFonts w:hint="eastAsia"/>
                <w:lang w:eastAsia="zh-CN"/>
              </w:rPr>
              <w:t xml:space="preserve"> </w:t>
            </w:r>
            <w:r w:rsidR="00A43719">
              <w:rPr>
                <w:rFonts w:hint="eastAsia"/>
                <w:lang w:eastAsia="zh-CN"/>
              </w:rPr>
              <w:t>+ Guest VNF</w:t>
            </w:r>
          </w:p>
        </w:tc>
      </w:tr>
      <w:tr w:rsidR="00A43719" w:rsidTr="004D399A">
        <w:trPr>
          <w:trHeight w:val="654"/>
        </w:trPr>
        <w:tc>
          <w:tcPr>
            <w:tcW w:w="4928" w:type="dxa"/>
          </w:tcPr>
          <w:p w:rsidR="00A43719" w:rsidRDefault="00A43719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Operator Hosting Virtual Network Operators</w:t>
            </w:r>
          </w:p>
        </w:tc>
        <w:tc>
          <w:tcPr>
            <w:tcW w:w="4819" w:type="dxa"/>
          </w:tcPr>
          <w:p w:rsidR="00A43719" w:rsidRDefault="00A43719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N: </w:t>
            </w:r>
            <w:r w:rsidR="004D399A">
              <w:rPr>
                <w:lang w:eastAsia="zh-CN"/>
              </w:rPr>
              <w:t>H</w:t>
            </w:r>
            <w:r w:rsidR="004D399A">
              <w:rPr>
                <w:rFonts w:hint="eastAsia"/>
                <w:lang w:eastAsia="zh-CN"/>
              </w:rPr>
              <w:t>ardware +</w:t>
            </w:r>
            <w:r w:rsidR="00503ED2">
              <w:rPr>
                <w:rFonts w:hint="eastAsia"/>
                <w:lang w:eastAsia="zh-CN"/>
              </w:rPr>
              <w:t xml:space="preserve"> hypervisor </w:t>
            </w:r>
            <w:r w:rsidR="004D399A">
              <w:rPr>
                <w:rFonts w:hint="eastAsia"/>
                <w:lang w:eastAsia="zh-CN"/>
              </w:rPr>
              <w:t>+ Guest VNF</w:t>
            </w:r>
          </w:p>
          <w:p w:rsidR="00A43719" w:rsidRDefault="00A43719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N1: Guest VNF</w:t>
            </w:r>
          </w:p>
        </w:tc>
      </w:tr>
      <w:tr w:rsidR="00A43719" w:rsidTr="00A43719">
        <w:tc>
          <w:tcPr>
            <w:tcW w:w="4928" w:type="dxa"/>
          </w:tcPr>
          <w:p w:rsidR="00A43719" w:rsidRDefault="00A43719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Hosted Network Operator</w:t>
            </w:r>
          </w:p>
        </w:tc>
        <w:tc>
          <w:tcPr>
            <w:tcW w:w="4819" w:type="dxa"/>
          </w:tcPr>
          <w:p w:rsidR="00A43719" w:rsidRDefault="00A43719" w:rsidP="003F1C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Guest VNF </w:t>
            </w:r>
          </w:p>
        </w:tc>
      </w:tr>
      <w:tr w:rsidR="00A43719" w:rsidTr="00A43719">
        <w:tc>
          <w:tcPr>
            <w:tcW w:w="4928" w:type="dxa"/>
          </w:tcPr>
          <w:p w:rsidR="00A43719" w:rsidRDefault="00A43719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Hosted Communications Providers</w:t>
            </w:r>
          </w:p>
        </w:tc>
        <w:tc>
          <w:tcPr>
            <w:tcW w:w="4819" w:type="dxa"/>
          </w:tcPr>
          <w:p w:rsidR="00A43719" w:rsidRDefault="00A43719" w:rsidP="003F1C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N1, N2, N3: Guest VNF</w:t>
            </w:r>
          </w:p>
        </w:tc>
      </w:tr>
      <w:tr w:rsidR="00A43719" w:rsidRPr="006C2699" w:rsidTr="00A43719">
        <w:tc>
          <w:tcPr>
            <w:tcW w:w="4928" w:type="dxa"/>
          </w:tcPr>
          <w:p w:rsidR="00A43719" w:rsidRDefault="00A43719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Hosted Communications and Application Providers</w:t>
            </w:r>
          </w:p>
        </w:tc>
        <w:tc>
          <w:tcPr>
            <w:tcW w:w="4819" w:type="dxa"/>
          </w:tcPr>
          <w:p w:rsidR="00A43719" w:rsidRDefault="00A43719" w:rsidP="003F1C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N1, N2, N3: Guest VNF</w:t>
            </w:r>
          </w:p>
        </w:tc>
      </w:tr>
      <w:tr w:rsidR="00A43719" w:rsidRPr="006C2699" w:rsidTr="00A43719">
        <w:tc>
          <w:tcPr>
            <w:tcW w:w="4928" w:type="dxa"/>
          </w:tcPr>
          <w:p w:rsidR="00A43719" w:rsidRDefault="00A43719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Managed Network Service on Customer Premises</w:t>
            </w:r>
          </w:p>
        </w:tc>
        <w:tc>
          <w:tcPr>
            <w:tcW w:w="4819" w:type="dxa"/>
          </w:tcPr>
          <w:p w:rsidR="00A43719" w:rsidRDefault="004D399A" w:rsidP="003F1C15">
            <w:pPr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ardware + </w:t>
            </w:r>
            <w:r w:rsidR="00503ED2">
              <w:rPr>
                <w:rFonts w:hint="eastAsia"/>
                <w:lang w:eastAsia="zh-CN"/>
              </w:rPr>
              <w:t>hypervisor</w:t>
            </w:r>
            <w:r>
              <w:rPr>
                <w:rFonts w:hint="eastAsia"/>
                <w:lang w:eastAsia="zh-CN"/>
              </w:rPr>
              <w:t xml:space="preserve"> + Guest VNF</w:t>
            </w:r>
          </w:p>
        </w:tc>
      </w:tr>
      <w:tr w:rsidR="00A43719" w:rsidRPr="006C2699" w:rsidTr="00A43719">
        <w:tc>
          <w:tcPr>
            <w:tcW w:w="4928" w:type="dxa"/>
          </w:tcPr>
          <w:p w:rsidR="00A43719" w:rsidRDefault="00A43719" w:rsidP="00C323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Managed Network Service on C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stomer Equipment</w:t>
            </w:r>
          </w:p>
        </w:tc>
        <w:tc>
          <w:tcPr>
            <w:tcW w:w="4819" w:type="dxa"/>
          </w:tcPr>
          <w:p w:rsidR="00A43719" w:rsidRDefault="00503ED2" w:rsidP="000608C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hypervisor</w:t>
            </w:r>
            <w:r w:rsidR="004D399A">
              <w:rPr>
                <w:rFonts w:hint="eastAsia"/>
                <w:lang w:eastAsia="zh-CN"/>
              </w:rPr>
              <w:t xml:space="preserve"> </w:t>
            </w:r>
            <w:r w:rsidR="00A43719">
              <w:rPr>
                <w:rFonts w:hint="eastAsia"/>
                <w:lang w:eastAsia="zh-CN"/>
              </w:rPr>
              <w:t>+</w:t>
            </w:r>
            <w:r w:rsidR="004D399A">
              <w:rPr>
                <w:rFonts w:hint="eastAsia"/>
                <w:lang w:eastAsia="zh-CN"/>
              </w:rPr>
              <w:t xml:space="preserve"> </w:t>
            </w:r>
            <w:r w:rsidR="00A43719">
              <w:rPr>
                <w:rFonts w:hint="eastAsia"/>
                <w:lang w:eastAsia="zh-CN"/>
              </w:rPr>
              <w:t>guest VNF</w:t>
            </w:r>
          </w:p>
        </w:tc>
      </w:tr>
    </w:tbl>
    <w:p w:rsidR="00053B15" w:rsidRDefault="00053B15" w:rsidP="00053B15">
      <w:pPr>
        <w:jc w:val="center"/>
        <w:rPr>
          <w:lang w:eastAsia="zh-CN"/>
        </w:rPr>
      </w:pPr>
      <w:bookmarkStart w:id="6" w:name="OLE_LINK5"/>
      <w:bookmarkStart w:id="7" w:name="OLE_LINK6"/>
      <w:r>
        <w:rPr>
          <w:rFonts w:hint="eastAsia"/>
          <w:noProof/>
          <w:lang w:val="en-US" w:eastAsia="zh-CN"/>
        </w:rPr>
        <w:t xml:space="preserve">Table3.1-2 Purchased product(s) </w:t>
      </w:r>
      <w:r w:rsidR="005A198C">
        <w:rPr>
          <w:rFonts w:hint="eastAsia"/>
          <w:noProof/>
          <w:lang w:val="en-US" w:eastAsia="zh-CN"/>
        </w:rPr>
        <w:t>of MNO for</w:t>
      </w:r>
      <w:r>
        <w:rPr>
          <w:rFonts w:hint="eastAsia"/>
          <w:noProof/>
          <w:lang w:val="en-US" w:eastAsia="zh-CN"/>
        </w:rPr>
        <w:t xml:space="preserve"> different</w:t>
      </w:r>
      <w:r w:rsidRPr="004D399A">
        <w:rPr>
          <w:noProof/>
          <w:lang w:val="en-US" w:eastAsia="zh-CN"/>
        </w:rPr>
        <w:t xml:space="preserve"> deployment scenarios</w:t>
      </w:r>
    </w:p>
    <w:bookmarkEnd w:id="6"/>
    <w:bookmarkEnd w:id="7"/>
    <w:p w:rsidR="00664D5E" w:rsidRDefault="00A8301B" w:rsidP="00A4245B">
      <w:pPr>
        <w:rPr>
          <w:lang w:eastAsia="zh-CN"/>
        </w:rPr>
      </w:pPr>
      <w:r>
        <w:rPr>
          <w:rFonts w:hint="eastAsia"/>
          <w:lang w:eastAsia="zh-CN"/>
        </w:rPr>
        <w:t xml:space="preserve">Note1: </w:t>
      </w:r>
      <w:r w:rsidRPr="00A8301B">
        <w:rPr>
          <w:lang w:eastAsia="zh-CN"/>
        </w:rPr>
        <w:t xml:space="preserve">Since the </w:t>
      </w:r>
      <w:r>
        <w:rPr>
          <w:rFonts w:hint="eastAsia"/>
          <w:lang w:eastAsia="zh-CN"/>
        </w:rPr>
        <w:t xml:space="preserve">security assurance </w:t>
      </w:r>
      <w:r>
        <w:rPr>
          <w:lang w:eastAsia="zh-CN"/>
        </w:rPr>
        <w:t>of buil</w:t>
      </w:r>
      <w:r w:rsidRPr="00A8301B">
        <w:rPr>
          <w:lang w:eastAsia="zh-CN"/>
        </w:rPr>
        <w:t xml:space="preserve">ding </w:t>
      </w:r>
      <w:r>
        <w:rPr>
          <w:rFonts w:hint="eastAsia"/>
          <w:lang w:eastAsia="zh-CN"/>
        </w:rPr>
        <w:t xml:space="preserve">security (or physical environment security) </w:t>
      </w:r>
      <w:r w:rsidRPr="00A8301B">
        <w:rPr>
          <w:lang w:eastAsia="zh-CN"/>
        </w:rPr>
        <w:t xml:space="preserve">is generally </w:t>
      </w:r>
      <w:r>
        <w:rPr>
          <w:rFonts w:hint="eastAsia"/>
          <w:lang w:eastAsia="zh-CN"/>
        </w:rPr>
        <w:t>assured</w:t>
      </w:r>
      <w:r w:rsidRPr="00A8301B">
        <w:rPr>
          <w:lang w:eastAsia="zh-CN"/>
        </w:rPr>
        <w:t xml:space="preserve"> through contract (such as </w:t>
      </w:r>
      <w:r>
        <w:rPr>
          <w:rFonts w:hint="eastAsia"/>
          <w:lang w:eastAsia="zh-CN"/>
        </w:rPr>
        <w:t xml:space="preserve">an operator can </w:t>
      </w:r>
      <w:r w:rsidRPr="00A8301B">
        <w:rPr>
          <w:lang w:eastAsia="zh-CN"/>
        </w:rPr>
        <w:t xml:space="preserve">require air conditioning, </w:t>
      </w:r>
      <w:r>
        <w:rPr>
          <w:lang w:eastAsia="zh-CN"/>
        </w:rPr>
        <w:t>fire protection facilities, etc</w:t>
      </w:r>
      <w:r>
        <w:rPr>
          <w:rFonts w:hint="eastAsia"/>
          <w:lang w:eastAsia="zh-CN"/>
        </w:rPr>
        <w:t xml:space="preserve">. in </w:t>
      </w:r>
      <w:r w:rsidR="005A198C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>lease contract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 w:rsidRPr="00A8301B">
        <w:rPr>
          <w:lang w:eastAsia="zh-CN"/>
        </w:rPr>
        <w:t xml:space="preserve">Building </w:t>
      </w:r>
      <w:r>
        <w:rPr>
          <w:rFonts w:hint="eastAsia"/>
          <w:lang w:eastAsia="zh-CN"/>
        </w:rPr>
        <w:t>security</w:t>
      </w:r>
      <w:r w:rsidRPr="00A8301B">
        <w:rPr>
          <w:lang w:eastAsia="zh-CN"/>
        </w:rPr>
        <w:t xml:space="preserve"> </w:t>
      </w:r>
      <w:r w:rsidR="00E457B6">
        <w:rPr>
          <w:rFonts w:hint="eastAsia"/>
          <w:lang w:eastAsia="zh-CN"/>
        </w:rPr>
        <w:t xml:space="preserve">assurance </w:t>
      </w:r>
      <w:r w:rsidRPr="00A8301B"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also </w:t>
      </w:r>
      <w:r w:rsidRPr="00A8301B">
        <w:rPr>
          <w:lang w:eastAsia="zh-CN"/>
        </w:rPr>
        <w:t xml:space="preserve">not considered in TR33.916 and TS 33.117, so it is suggested that </w:t>
      </w:r>
      <w:r>
        <w:rPr>
          <w:rFonts w:hint="eastAsia"/>
          <w:lang w:eastAsia="zh-CN"/>
        </w:rPr>
        <w:t>building security assurance</w:t>
      </w:r>
      <w:r w:rsidRPr="00A8301B">
        <w:rPr>
          <w:lang w:eastAsia="zh-CN"/>
        </w:rPr>
        <w:t xml:space="preserve"> should not be considered</w:t>
      </w:r>
      <w:r>
        <w:rPr>
          <w:rFonts w:hint="eastAsia"/>
          <w:lang w:eastAsia="zh-CN"/>
        </w:rPr>
        <w:t xml:space="preserve"> in SECAM and SCAS for 3GPP </w:t>
      </w:r>
      <w:r w:rsidRPr="00A8301B">
        <w:rPr>
          <w:lang w:eastAsia="zh-CN"/>
        </w:rPr>
        <w:t>virtualized network products.</w:t>
      </w:r>
    </w:p>
    <w:p w:rsidR="00273B3E" w:rsidRDefault="00273B3E" w:rsidP="00641D1B">
      <w:pPr>
        <w:widowControl w:val="0"/>
        <w:autoSpaceDE w:val="0"/>
        <w:autoSpaceDN w:val="0"/>
        <w:adjustRightInd w:val="0"/>
        <w:spacing w:after="0"/>
        <w:rPr>
          <w:lang w:val="en-US" w:eastAsia="zh-CN"/>
        </w:rPr>
      </w:pPr>
      <w:r>
        <w:rPr>
          <w:rFonts w:hint="eastAsia"/>
          <w:lang w:eastAsia="zh-CN"/>
        </w:rPr>
        <w:t>Note2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7.2 of ETSI GS NFV 002, it describe</w:t>
      </w:r>
      <w:r w:rsidR="00641D1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4C4A95">
        <w:rPr>
          <w:rFonts w:hint="eastAsia"/>
          <w:lang w:eastAsia="zh-CN"/>
        </w:rPr>
        <w:t xml:space="preserve">that </w:t>
      </w:r>
      <w:r w:rsidR="00641D1B" w:rsidRPr="004C4A95">
        <w:rPr>
          <w:rFonts w:hint="eastAsia"/>
          <w:lang w:val="en-US" w:eastAsia="zh-CN"/>
        </w:rPr>
        <w:t>t</w:t>
      </w:r>
      <w:r w:rsidRPr="004C4A95">
        <w:rPr>
          <w:lang w:val="en-US" w:eastAsia="zh-CN"/>
        </w:rPr>
        <w:t>he</w:t>
      </w:r>
      <w:r w:rsidR="00641D1B" w:rsidRPr="004C4A95">
        <w:rPr>
          <w:rFonts w:hint="eastAsia"/>
          <w:lang w:val="en-US" w:eastAsia="zh-CN"/>
        </w:rPr>
        <w:t xml:space="preserve"> </w:t>
      </w:r>
      <w:r w:rsidR="00641D1B" w:rsidRPr="004C4A95">
        <w:rPr>
          <w:lang w:val="en-US" w:eastAsia="zh-CN"/>
        </w:rPr>
        <w:t>virtuali</w:t>
      </w:r>
      <w:r w:rsidR="00641D1B" w:rsidRPr="004C4A95">
        <w:rPr>
          <w:rFonts w:hint="eastAsia"/>
          <w:lang w:val="en-US" w:eastAsia="zh-CN"/>
        </w:rPr>
        <w:t>z</w:t>
      </w:r>
      <w:r w:rsidRPr="004C4A95">
        <w:rPr>
          <w:lang w:val="en-US" w:eastAsia="zh-CN"/>
        </w:rPr>
        <w:t xml:space="preserve">ation layer </w:t>
      </w:r>
      <w:r w:rsidR="004C4A95" w:rsidRPr="004C4A95">
        <w:rPr>
          <w:lang w:val="en-US" w:eastAsia="zh-CN"/>
        </w:rPr>
        <w:t>ensur</w:t>
      </w:r>
      <w:r w:rsidR="004C4A95">
        <w:rPr>
          <w:rFonts w:hint="eastAsia"/>
          <w:lang w:val="en-US" w:eastAsia="zh-CN"/>
        </w:rPr>
        <w:t>ing</w:t>
      </w:r>
      <w:r w:rsidR="004C4A95" w:rsidRPr="004C4A95">
        <w:rPr>
          <w:lang w:val="en-US" w:eastAsia="zh-CN"/>
        </w:rPr>
        <w:t xml:space="preserve"> </w:t>
      </w:r>
      <w:r w:rsidRPr="004C4A95">
        <w:rPr>
          <w:lang w:val="en-US" w:eastAsia="zh-CN"/>
        </w:rPr>
        <w:t>VNFs are decoupled from hardware resources and therefore, the software can</w:t>
      </w:r>
      <w:r w:rsidR="00641D1B" w:rsidRPr="004C4A95">
        <w:rPr>
          <w:rFonts w:hint="eastAsia"/>
          <w:lang w:val="en-US" w:eastAsia="zh-CN"/>
        </w:rPr>
        <w:t xml:space="preserve"> </w:t>
      </w:r>
      <w:r w:rsidRPr="004C4A95">
        <w:rPr>
          <w:lang w:val="en-US" w:eastAsia="zh-CN"/>
        </w:rPr>
        <w:t>be de</w:t>
      </w:r>
      <w:r>
        <w:rPr>
          <w:lang w:val="en-US" w:eastAsia="zh-CN"/>
        </w:rPr>
        <w:t>ployed on different physical hardware resources. Typically, this type of functionality is provided for computing</w:t>
      </w:r>
      <w:r w:rsidR="00641D1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storage resources in the form of hypervisors and VMs.</w:t>
      </w:r>
      <w:r>
        <w:rPr>
          <w:rFonts w:hint="eastAsia"/>
          <w:lang w:eastAsia="zh-CN"/>
        </w:rPr>
        <w:t xml:space="preserve"> </w:t>
      </w:r>
      <w:r w:rsidR="00641D1B">
        <w:rPr>
          <w:rFonts w:hint="eastAsia"/>
          <w:lang w:eastAsia="zh-CN"/>
        </w:rPr>
        <w:t xml:space="preserve">It also describes </w:t>
      </w:r>
      <w:r>
        <w:rPr>
          <w:rFonts w:hint="eastAsia"/>
          <w:lang w:eastAsia="zh-CN"/>
        </w:rPr>
        <w:t xml:space="preserve">that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use of hypervisors is one of the present typical solutions for the deployment of VNFs.</w:t>
      </w:r>
      <w:r>
        <w:rPr>
          <w:rFonts w:hint="eastAsia"/>
          <w:lang w:val="en-US" w:eastAsia="zh-CN"/>
        </w:rPr>
        <w:t xml:space="preserve"> </w:t>
      </w:r>
      <w:r w:rsidRPr="00641D1B">
        <w:rPr>
          <w:rFonts w:hint="eastAsia"/>
          <w:b/>
          <w:lang w:val="en-US" w:eastAsia="zh-CN"/>
        </w:rPr>
        <w:t>So, this document will use virtualization layer instead of hypervisor</w:t>
      </w:r>
      <w:r w:rsidR="00641D1B" w:rsidRPr="00641D1B">
        <w:rPr>
          <w:rFonts w:hint="eastAsia"/>
          <w:b/>
          <w:lang w:val="en-US" w:eastAsia="zh-CN"/>
        </w:rPr>
        <w:t xml:space="preserve"> to ensure </w:t>
      </w:r>
      <w:r w:rsidR="00990634">
        <w:rPr>
          <w:rFonts w:hint="eastAsia"/>
          <w:b/>
          <w:lang w:val="en-US" w:eastAsia="zh-CN"/>
        </w:rPr>
        <w:t>commonality</w:t>
      </w:r>
      <w:r>
        <w:rPr>
          <w:rFonts w:hint="eastAsia"/>
          <w:lang w:val="en-US" w:eastAsia="zh-CN"/>
        </w:rPr>
        <w:t xml:space="preserve">. In addition, </w:t>
      </w:r>
      <w:r w:rsidR="00641D1B">
        <w:rPr>
          <w:rFonts w:hint="eastAsia"/>
          <w:lang w:val="en-US" w:eastAsia="zh-CN"/>
        </w:rPr>
        <w:t>some virtualization layer products have been provided by vendors in some projects.</w:t>
      </w:r>
    </w:p>
    <w:p w:rsidR="00641D1B" w:rsidRPr="00641D1B" w:rsidRDefault="00641D1B" w:rsidP="00641D1B">
      <w:pPr>
        <w:widowControl w:val="0"/>
        <w:autoSpaceDE w:val="0"/>
        <w:autoSpaceDN w:val="0"/>
        <w:adjustRightInd w:val="0"/>
        <w:spacing w:after="0"/>
        <w:rPr>
          <w:lang w:val="en-US" w:eastAsia="zh-CN"/>
        </w:rPr>
      </w:pPr>
    </w:p>
    <w:p w:rsidR="00B57C1D" w:rsidRDefault="00641D1B" w:rsidP="00A4245B">
      <w:pPr>
        <w:rPr>
          <w:lang w:eastAsia="zh-CN"/>
        </w:rPr>
      </w:pPr>
      <w:r>
        <w:rPr>
          <w:rFonts w:hint="eastAsia"/>
          <w:lang w:eastAsia="zh-CN"/>
        </w:rPr>
        <w:t>Note3</w:t>
      </w:r>
      <w:r w:rsidR="00B57C1D">
        <w:rPr>
          <w:rFonts w:hint="eastAsia"/>
          <w:lang w:eastAsia="zh-CN"/>
        </w:rPr>
        <w:t>:</w:t>
      </w:r>
      <w:r w:rsidR="0054546A">
        <w:rPr>
          <w:rFonts w:hint="eastAsia"/>
          <w:lang w:eastAsia="zh-CN"/>
        </w:rPr>
        <w:t xml:space="preserve"> According to the concept of 3GPP VNF proposed by SA5 (ref. TS 28.500), </w:t>
      </w:r>
      <w:r w:rsidR="0054546A" w:rsidRPr="0054546A">
        <w:rPr>
          <w:lang w:eastAsia="zh-CN"/>
        </w:rPr>
        <w:t xml:space="preserve">for mobile </w:t>
      </w:r>
      <w:r w:rsidR="005A198C">
        <w:rPr>
          <w:rFonts w:hint="eastAsia"/>
          <w:lang w:eastAsia="zh-CN"/>
        </w:rPr>
        <w:t xml:space="preserve">network </w:t>
      </w:r>
      <w:r w:rsidR="005A198C">
        <w:rPr>
          <w:lang w:eastAsia="zh-CN"/>
        </w:rPr>
        <w:t>operator</w:t>
      </w:r>
      <w:r w:rsidR="004C4A95">
        <w:rPr>
          <w:rFonts w:hint="eastAsia"/>
          <w:lang w:eastAsia="zh-CN"/>
        </w:rPr>
        <w:t>s</w:t>
      </w:r>
      <w:r w:rsidR="0054546A" w:rsidRPr="0054546A">
        <w:rPr>
          <w:lang w:eastAsia="zh-CN"/>
        </w:rPr>
        <w:t xml:space="preserve">, </w:t>
      </w:r>
      <w:r w:rsidR="0054546A">
        <w:rPr>
          <w:rFonts w:hint="eastAsia"/>
          <w:lang w:eastAsia="zh-CN"/>
        </w:rPr>
        <w:t xml:space="preserve">the above Guest </w:t>
      </w:r>
      <w:r w:rsidR="0054546A" w:rsidRPr="0054546A">
        <w:rPr>
          <w:lang w:eastAsia="zh-CN"/>
        </w:rPr>
        <w:t>VNF is 3GPP</w:t>
      </w:r>
      <w:r w:rsidR="0054546A">
        <w:rPr>
          <w:rFonts w:hint="eastAsia"/>
          <w:lang w:eastAsia="zh-CN"/>
        </w:rPr>
        <w:t xml:space="preserve"> </w:t>
      </w:r>
      <w:r w:rsidR="0054546A">
        <w:rPr>
          <w:lang w:eastAsia="zh-CN"/>
        </w:rPr>
        <w:t>VNF</w:t>
      </w:r>
      <w:r w:rsidR="0054546A">
        <w:rPr>
          <w:rFonts w:hint="eastAsia"/>
          <w:lang w:eastAsia="zh-CN"/>
        </w:rPr>
        <w:t xml:space="preserve">. </w:t>
      </w:r>
      <w:r w:rsidR="0054546A" w:rsidRPr="0054546A">
        <w:rPr>
          <w:lang w:eastAsia="zh-CN"/>
        </w:rPr>
        <w:t xml:space="preserve">The VNF used </w:t>
      </w:r>
      <w:r w:rsidR="0054546A">
        <w:rPr>
          <w:rFonts w:hint="eastAsia"/>
          <w:lang w:eastAsia="zh-CN"/>
        </w:rPr>
        <w:t>in following contexts</w:t>
      </w:r>
      <w:r w:rsidR="0054546A" w:rsidRPr="0054546A">
        <w:rPr>
          <w:lang w:eastAsia="zh-CN"/>
        </w:rPr>
        <w:t xml:space="preserve"> refers to 3GPP VNF</w:t>
      </w:r>
      <w:r w:rsidR="0054546A">
        <w:rPr>
          <w:rFonts w:hint="eastAsia"/>
          <w:lang w:eastAsia="zh-CN"/>
        </w:rPr>
        <w:t>.</w:t>
      </w:r>
    </w:p>
    <w:p w:rsidR="00BB4C6E" w:rsidRPr="00BB4C6E" w:rsidRDefault="0054546A" w:rsidP="00DF555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Conclusion </w:t>
      </w:r>
      <w:r w:rsidR="00BB4C6E">
        <w:rPr>
          <w:rFonts w:hint="eastAsia"/>
          <w:b/>
          <w:u w:val="single"/>
          <w:lang w:eastAsia="zh-CN"/>
        </w:rPr>
        <w:t>1</w:t>
      </w:r>
      <w:r w:rsidR="00BB4C6E" w:rsidRPr="00BB4C6E">
        <w:rPr>
          <w:rFonts w:hint="eastAsia"/>
          <w:b/>
          <w:u w:val="single"/>
          <w:lang w:eastAsia="zh-CN"/>
        </w:rPr>
        <w:t>：</w:t>
      </w:r>
      <w:r>
        <w:rPr>
          <w:rFonts w:hint="eastAsia"/>
          <w:b/>
          <w:u w:val="single"/>
          <w:lang w:eastAsia="zh-CN"/>
        </w:rPr>
        <w:t>F</w:t>
      </w:r>
      <w:r w:rsidRPr="0054546A">
        <w:rPr>
          <w:b/>
          <w:u w:val="single"/>
          <w:lang w:eastAsia="zh-CN"/>
        </w:rPr>
        <w:t xml:space="preserve">or different deployment scenarios, there </w:t>
      </w:r>
      <w:r>
        <w:rPr>
          <w:rFonts w:hint="eastAsia"/>
          <w:b/>
          <w:u w:val="single"/>
          <w:lang w:eastAsia="zh-CN"/>
        </w:rPr>
        <w:t>are</w:t>
      </w:r>
      <w:r w:rsidRPr="0054546A">
        <w:rPr>
          <w:b/>
          <w:u w:val="single"/>
          <w:lang w:eastAsia="zh-CN"/>
        </w:rPr>
        <w:t xml:space="preserve"> three </w:t>
      </w:r>
      <w:r>
        <w:rPr>
          <w:rFonts w:hint="eastAsia"/>
          <w:b/>
          <w:u w:val="single"/>
          <w:lang w:eastAsia="zh-CN"/>
        </w:rPr>
        <w:t xml:space="preserve">types of </w:t>
      </w:r>
      <w:r w:rsidRPr="0054546A">
        <w:rPr>
          <w:b/>
          <w:u w:val="single"/>
          <w:lang w:eastAsia="zh-CN"/>
        </w:rPr>
        <w:t>products purchased by MNO: VNF+ virtual layer + hardware, guest VNF, guest VNF+ virtual layer.</w:t>
      </w:r>
    </w:p>
    <w:p w:rsidR="00BB4C6E" w:rsidRPr="00BB4C6E" w:rsidRDefault="00BB4C6E" w:rsidP="00BB4C6E">
      <w:pPr>
        <w:pStyle w:val="2"/>
        <w:rPr>
          <w:lang w:eastAsia="zh-CN"/>
        </w:rPr>
      </w:pPr>
      <w: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tab/>
      </w:r>
      <w:proofErr w:type="spellStart"/>
      <w:r w:rsidR="00641D1B">
        <w:rPr>
          <w:rFonts w:hint="eastAsia"/>
          <w:lang w:eastAsia="zh-CN"/>
        </w:rPr>
        <w:t>ToE</w:t>
      </w:r>
      <w:proofErr w:type="spellEnd"/>
      <w:r w:rsidR="00641D1B">
        <w:rPr>
          <w:rFonts w:hint="eastAsia"/>
          <w:lang w:eastAsia="zh-CN"/>
        </w:rPr>
        <w:t xml:space="preserve"> analysis</w:t>
      </w:r>
      <w:r w:rsidRPr="00AB357D">
        <w:t xml:space="preserve"> of security assurance for 3GPP virtualized network products</w:t>
      </w:r>
    </w:p>
    <w:p w:rsidR="008313ED" w:rsidRDefault="008313ED" w:rsidP="00DF5558">
      <w:pPr>
        <w:rPr>
          <w:lang w:eastAsia="zh-CN"/>
        </w:rPr>
      </w:pPr>
      <w:r>
        <w:rPr>
          <w:rFonts w:hint="eastAsia"/>
          <w:lang w:eastAsia="zh-CN"/>
        </w:rPr>
        <w:t xml:space="preserve">Compared to the physical network product, the </w:t>
      </w:r>
      <w:r w:rsidR="005A198C">
        <w:rPr>
          <w:rFonts w:hint="eastAsia"/>
          <w:lang w:eastAsia="zh-CN"/>
        </w:rPr>
        <w:t>MNOs</w:t>
      </w:r>
      <w:r>
        <w:rPr>
          <w:rFonts w:hint="eastAsia"/>
          <w:lang w:eastAsia="zh-CN"/>
        </w:rPr>
        <w:t xml:space="preserve"> also need to know the result of security assurance </w:t>
      </w:r>
      <w:r w:rsidR="00B253C5">
        <w:rPr>
          <w:rFonts w:hint="eastAsia"/>
          <w:lang w:eastAsia="zh-CN"/>
        </w:rPr>
        <w:t xml:space="preserve">evaluation </w:t>
      </w:r>
      <w:r>
        <w:rPr>
          <w:rFonts w:hint="eastAsia"/>
          <w:lang w:eastAsia="zh-CN"/>
        </w:rPr>
        <w:t xml:space="preserve">for </w:t>
      </w:r>
      <w:r w:rsidRPr="008313ED">
        <w:rPr>
          <w:lang w:eastAsia="zh-CN"/>
        </w:rPr>
        <w:t>3</w:t>
      </w:r>
      <w:r>
        <w:rPr>
          <w:lang w:eastAsia="zh-CN"/>
        </w:rPr>
        <w:t>GPP virtualized network product</w:t>
      </w:r>
      <w:r>
        <w:rPr>
          <w:rFonts w:hint="eastAsia"/>
          <w:lang w:eastAsia="zh-CN"/>
        </w:rPr>
        <w:t xml:space="preserve">, when the </w:t>
      </w:r>
      <w:r w:rsidR="005A198C">
        <w:rPr>
          <w:rFonts w:hint="eastAsia"/>
          <w:lang w:eastAsia="zh-CN"/>
        </w:rPr>
        <w:t>MNO</w:t>
      </w:r>
      <w:r>
        <w:rPr>
          <w:rFonts w:hint="eastAsia"/>
          <w:lang w:eastAsia="zh-CN"/>
        </w:rPr>
        <w:t xml:space="preserve">s buy a </w:t>
      </w:r>
      <w:r w:rsidRPr="00AB357D">
        <w:t>3GPP virtualized network product</w:t>
      </w:r>
      <w:r>
        <w:rPr>
          <w:rFonts w:hint="eastAsia"/>
          <w:lang w:eastAsia="zh-CN"/>
        </w:rPr>
        <w:t xml:space="preserve">. The following contents will analyze </w:t>
      </w:r>
      <w:proofErr w:type="spellStart"/>
      <w:r>
        <w:rPr>
          <w:rFonts w:hint="eastAsia"/>
          <w:lang w:eastAsia="zh-CN"/>
        </w:rPr>
        <w:t>ToE</w:t>
      </w:r>
      <w:proofErr w:type="spellEnd"/>
      <w:r>
        <w:rPr>
          <w:rFonts w:hint="eastAsia"/>
          <w:lang w:eastAsia="zh-CN"/>
        </w:rPr>
        <w:t xml:space="preserve"> of security assurance for </w:t>
      </w:r>
      <w:r w:rsidRPr="008313ED">
        <w:rPr>
          <w:lang w:eastAsia="zh-CN"/>
        </w:rPr>
        <w:t xml:space="preserve">each type of purchased </w:t>
      </w:r>
      <w:r w:rsidRPr="00AB357D">
        <w:t>3GPP virtualized network</w:t>
      </w:r>
      <w:r w:rsidRPr="008313ED">
        <w:rPr>
          <w:lang w:eastAsia="zh-CN"/>
        </w:rPr>
        <w:t xml:space="preserve"> product</w:t>
      </w:r>
      <w:r>
        <w:rPr>
          <w:rFonts w:hint="eastAsia"/>
          <w:lang w:eastAsia="zh-CN"/>
        </w:rPr>
        <w:t>.</w:t>
      </w:r>
    </w:p>
    <w:p w:rsidR="000608C3" w:rsidRPr="00C73130" w:rsidRDefault="00B253C5" w:rsidP="00DF5558">
      <w:pPr>
        <w:rPr>
          <w:b/>
          <w:lang w:eastAsia="zh-CN"/>
        </w:rPr>
      </w:pPr>
      <w:r>
        <w:rPr>
          <w:b/>
          <w:lang w:eastAsia="zh-CN"/>
        </w:rPr>
        <w:t>Type1:</w:t>
      </w:r>
      <w:r w:rsidR="00DC7FDD">
        <w:rPr>
          <w:rFonts w:hint="eastAsia"/>
          <w:b/>
          <w:lang w:eastAsia="zh-CN"/>
        </w:rPr>
        <w:t xml:space="preserve"> </w:t>
      </w:r>
      <w:r w:rsidR="008313ED">
        <w:rPr>
          <w:rFonts w:hint="eastAsia"/>
          <w:b/>
          <w:lang w:eastAsia="zh-CN"/>
        </w:rPr>
        <w:t>Purchased virtualized network product is</w:t>
      </w:r>
      <w:r w:rsidR="008313ED" w:rsidRPr="008313ED">
        <w:t xml:space="preserve"> </w:t>
      </w:r>
      <w:r w:rsidR="008313ED" w:rsidRPr="008313ED">
        <w:rPr>
          <w:b/>
          <w:lang w:eastAsia="zh-CN"/>
        </w:rPr>
        <w:t>VNF+ virtual</w:t>
      </w:r>
      <w:r w:rsidR="00177044">
        <w:rPr>
          <w:rFonts w:hint="eastAsia"/>
          <w:b/>
          <w:lang w:eastAsia="zh-CN"/>
        </w:rPr>
        <w:t>ization</w:t>
      </w:r>
      <w:r w:rsidR="008313ED" w:rsidRPr="008313ED">
        <w:rPr>
          <w:b/>
          <w:lang w:eastAsia="zh-CN"/>
        </w:rPr>
        <w:t xml:space="preserve"> layer + hardware</w:t>
      </w:r>
    </w:p>
    <w:p w:rsidR="00A43719" w:rsidRDefault="00DC7FDD" w:rsidP="00DF5558">
      <w:pPr>
        <w:rPr>
          <w:lang w:eastAsia="zh-CN"/>
        </w:rPr>
      </w:pPr>
      <w:r>
        <w:rPr>
          <w:rFonts w:hint="eastAsia"/>
          <w:lang w:eastAsia="zh-CN"/>
        </w:rPr>
        <w:t xml:space="preserve">Like the physical network </w:t>
      </w:r>
      <w:r>
        <w:rPr>
          <w:lang w:eastAsia="zh-CN"/>
        </w:rPr>
        <w:t>product</w:t>
      </w:r>
      <w:r>
        <w:rPr>
          <w:rFonts w:hint="eastAsia"/>
          <w:lang w:eastAsia="zh-CN"/>
        </w:rPr>
        <w:t xml:space="preserve">, a security assurance evaluation report should be provided by a vendor when </w:t>
      </w:r>
      <w:r>
        <w:rPr>
          <w:lang w:eastAsia="zh-CN"/>
        </w:rPr>
        <w:t xml:space="preserve">an </w:t>
      </w:r>
      <w:r w:rsidR="005A198C">
        <w:rPr>
          <w:rFonts w:hint="eastAsia"/>
          <w:lang w:eastAsia="zh-CN"/>
        </w:rPr>
        <w:t>MNO</w:t>
      </w:r>
      <w:r>
        <w:rPr>
          <w:lang w:eastAsia="zh-CN"/>
        </w:rPr>
        <w:t xml:space="preserve"> buys</w:t>
      </w:r>
      <w:r>
        <w:rPr>
          <w:rFonts w:hint="eastAsia"/>
          <w:lang w:eastAsia="zh-CN"/>
        </w:rPr>
        <w:t xml:space="preserve"> a virtualized network product. Since </w:t>
      </w:r>
      <w:r w:rsidR="00715E48">
        <w:rPr>
          <w:rFonts w:hint="eastAsia"/>
          <w:lang w:eastAsia="zh-CN"/>
        </w:rPr>
        <w:t>NFV</w:t>
      </w:r>
      <w:r>
        <w:rPr>
          <w:rFonts w:hint="eastAsia"/>
          <w:lang w:eastAsia="zh-CN"/>
        </w:rPr>
        <w:t xml:space="preserve"> decouples hardware and software, the </w:t>
      </w:r>
      <w:r w:rsidR="005A198C">
        <w:rPr>
          <w:rFonts w:hint="eastAsia"/>
          <w:lang w:eastAsia="zh-CN"/>
        </w:rPr>
        <w:t>MNO</w:t>
      </w:r>
      <w:r>
        <w:rPr>
          <w:rFonts w:hint="eastAsia"/>
          <w:lang w:eastAsia="zh-CN"/>
        </w:rPr>
        <w:t xml:space="preserve"> can buy hardware, </w:t>
      </w:r>
      <w:r>
        <w:rPr>
          <w:lang w:eastAsia="zh-CN"/>
        </w:rPr>
        <w:t>virtualization</w:t>
      </w:r>
      <w:r>
        <w:rPr>
          <w:rFonts w:hint="eastAsia"/>
          <w:lang w:eastAsia="zh-CN"/>
        </w:rPr>
        <w:t xml:space="preserve"> layer, VNF separately</w:t>
      </w:r>
      <w:r w:rsidR="00B253C5">
        <w:rPr>
          <w:rFonts w:hint="eastAsia"/>
          <w:lang w:eastAsia="zh-CN"/>
        </w:rPr>
        <w:t xml:space="preserve"> respectively</w:t>
      </w:r>
      <w:r>
        <w:rPr>
          <w:rFonts w:hint="eastAsia"/>
          <w:lang w:eastAsia="zh-CN"/>
        </w:rPr>
        <w:t xml:space="preserve">. </w:t>
      </w:r>
      <w:r w:rsidR="00177044">
        <w:rPr>
          <w:rFonts w:hint="eastAsia"/>
          <w:lang w:eastAsia="zh-CN"/>
        </w:rPr>
        <w:t>For different decoupling type</w:t>
      </w:r>
      <w:r w:rsidR="00301E90">
        <w:rPr>
          <w:rFonts w:hint="eastAsia"/>
          <w:lang w:eastAsia="zh-CN"/>
        </w:rPr>
        <w:t>s</w:t>
      </w:r>
      <w:r w:rsidR="00177044">
        <w:rPr>
          <w:rFonts w:hint="eastAsia"/>
          <w:lang w:eastAsia="zh-CN"/>
        </w:rPr>
        <w:t>, t</w:t>
      </w:r>
      <w:r>
        <w:rPr>
          <w:rFonts w:hint="eastAsia"/>
          <w:lang w:eastAsia="zh-CN"/>
        </w:rPr>
        <w:t xml:space="preserve">he following table describes purchased </w:t>
      </w:r>
      <w:r w:rsidR="00177044">
        <w:rPr>
          <w:rFonts w:hint="eastAsia"/>
          <w:lang w:eastAsia="zh-CN"/>
        </w:rPr>
        <w:t xml:space="preserve">product(s), </w:t>
      </w:r>
      <w:proofErr w:type="spellStart"/>
      <w:r w:rsidR="00177044">
        <w:rPr>
          <w:rFonts w:hint="eastAsia"/>
          <w:lang w:eastAsia="zh-CN"/>
        </w:rPr>
        <w:t>ToE</w:t>
      </w:r>
      <w:proofErr w:type="spellEnd"/>
      <w:r w:rsidR="00177044">
        <w:rPr>
          <w:rFonts w:hint="eastAsia"/>
          <w:lang w:eastAsia="zh-CN"/>
        </w:rPr>
        <w:t>, provisioning of security assurance evaluation report</w:t>
      </w:r>
      <w:r w:rsidR="00CD71D6">
        <w:rPr>
          <w:rFonts w:hint="eastAsia"/>
          <w:lang w:eastAsia="zh-CN"/>
        </w:rPr>
        <w:t>：</w:t>
      </w:r>
    </w:p>
    <w:tbl>
      <w:tblPr>
        <w:tblStyle w:val="a7"/>
        <w:tblW w:w="5000" w:type="pct"/>
        <w:tblLook w:val="04A0"/>
      </w:tblPr>
      <w:tblGrid>
        <w:gridCol w:w="2094"/>
        <w:gridCol w:w="1983"/>
        <w:gridCol w:w="2269"/>
        <w:gridCol w:w="3511"/>
      </w:tblGrid>
      <w:tr w:rsidR="00177044" w:rsidRPr="0053167F" w:rsidTr="00757A80">
        <w:tc>
          <w:tcPr>
            <w:tcW w:w="1062" w:type="pct"/>
          </w:tcPr>
          <w:p w:rsidR="00177044" w:rsidRPr="0053167F" w:rsidRDefault="00177044" w:rsidP="0053167F">
            <w:pPr>
              <w:jc w:val="both"/>
              <w:rPr>
                <w:b/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b/>
                <w:sz w:val="18"/>
                <w:szCs w:val="18"/>
                <w:lang w:eastAsia="zh-CN"/>
              </w:rPr>
              <w:t>Decoupling  type</w:t>
            </w:r>
          </w:p>
        </w:tc>
        <w:tc>
          <w:tcPr>
            <w:tcW w:w="1006" w:type="pct"/>
          </w:tcPr>
          <w:p w:rsidR="00177044" w:rsidRPr="0053167F" w:rsidRDefault="00177044" w:rsidP="0053167F">
            <w:pPr>
              <w:jc w:val="both"/>
              <w:rPr>
                <w:b/>
                <w:sz w:val="18"/>
                <w:szCs w:val="18"/>
                <w:lang w:eastAsia="zh-CN"/>
              </w:rPr>
            </w:pPr>
            <w:r w:rsidRPr="0053167F">
              <w:rPr>
                <w:b/>
                <w:sz w:val="18"/>
                <w:szCs w:val="18"/>
                <w:lang w:eastAsia="zh-CN"/>
              </w:rPr>
              <w:t>P</w:t>
            </w:r>
            <w:r w:rsidRPr="0053167F">
              <w:rPr>
                <w:rFonts w:hint="eastAsia"/>
                <w:b/>
                <w:sz w:val="18"/>
                <w:szCs w:val="18"/>
                <w:lang w:eastAsia="zh-CN"/>
              </w:rPr>
              <w:t>urchased product(s)</w:t>
            </w:r>
          </w:p>
        </w:tc>
        <w:tc>
          <w:tcPr>
            <w:tcW w:w="1151" w:type="pct"/>
          </w:tcPr>
          <w:p w:rsidR="00177044" w:rsidRPr="0053167F" w:rsidRDefault="00177044" w:rsidP="0053167F">
            <w:pPr>
              <w:jc w:val="both"/>
              <w:rPr>
                <w:b/>
                <w:sz w:val="18"/>
                <w:szCs w:val="18"/>
                <w:lang w:eastAsia="zh-CN"/>
              </w:rPr>
            </w:pPr>
            <w:proofErr w:type="spellStart"/>
            <w:r w:rsidRPr="0053167F">
              <w:rPr>
                <w:rFonts w:hint="eastAsia"/>
                <w:b/>
                <w:sz w:val="18"/>
                <w:szCs w:val="18"/>
                <w:lang w:eastAsia="zh-CN"/>
              </w:rPr>
              <w:t>ToE</w:t>
            </w:r>
            <w:proofErr w:type="spellEnd"/>
          </w:p>
        </w:tc>
        <w:tc>
          <w:tcPr>
            <w:tcW w:w="1781" w:type="pct"/>
          </w:tcPr>
          <w:p w:rsidR="00177044" w:rsidRPr="0053167F" w:rsidRDefault="00545B89" w:rsidP="0053167F">
            <w:pPr>
              <w:jc w:val="both"/>
              <w:rPr>
                <w:b/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b/>
                <w:sz w:val="18"/>
                <w:szCs w:val="18"/>
                <w:lang w:eastAsia="zh-CN"/>
              </w:rPr>
              <w:t>Provisioning</w:t>
            </w:r>
            <w:r w:rsidR="00177044" w:rsidRPr="0053167F">
              <w:rPr>
                <w:rFonts w:hint="eastAsia"/>
                <w:b/>
                <w:sz w:val="18"/>
                <w:szCs w:val="18"/>
                <w:lang w:eastAsia="zh-CN"/>
              </w:rPr>
              <w:t xml:space="preserve"> of security assurance evaluation report</w:t>
            </w:r>
          </w:p>
        </w:tc>
      </w:tr>
      <w:tr w:rsidR="00177044" w:rsidRPr="0053167F" w:rsidTr="00757A80">
        <w:trPr>
          <w:trHeight w:val="685"/>
        </w:trPr>
        <w:tc>
          <w:tcPr>
            <w:tcW w:w="1062" w:type="pct"/>
          </w:tcPr>
          <w:p w:rsidR="00177044" w:rsidRPr="0053167F" w:rsidRDefault="00177044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>No decoupling</w:t>
            </w:r>
          </w:p>
        </w:tc>
        <w:tc>
          <w:tcPr>
            <w:tcW w:w="1006" w:type="pct"/>
          </w:tcPr>
          <w:p w:rsidR="00177044" w:rsidRPr="0053167F" w:rsidRDefault="00177044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sz w:val="18"/>
                <w:szCs w:val="18"/>
                <w:lang w:eastAsia="zh-CN"/>
              </w:rPr>
              <w:t>VNF+ virtual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ization</w:t>
            </w:r>
            <w:r w:rsidRPr="0053167F">
              <w:rPr>
                <w:sz w:val="18"/>
                <w:szCs w:val="18"/>
                <w:lang w:eastAsia="zh-CN"/>
              </w:rPr>
              <w:t xml:space="preserve"> layer + hardware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from one vendor</w:t>
            </w:r>
          </w:p>
        </w:tc>
        <w:tc>
          <w:tcPr>
            <w:tcW w:w="1151" w:type="pct"/>
          </w:tcPr>
          <w:p w:rsidR="00177044" w:rsidRPr="0053167F" w:rsidRDefault="00177044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sz w:val="18"/>
                <w:szCs w:val="18"/>
                <w:lang w:eastAsia="zh-CN"/>
              </w:rPr>
              <w:t>VNF+ virtual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ization</w:t>
            </w:r>
            <w:r w:rsidRPr="0053167F">
              <w:rPr>
                <w:sz w:val="18"/>
                <w:szCs w:val="18"/>
                <w:lang w:eastAsia="zh-CN"/>
              </w:rPr>
              <w:t xml:space="preserve"> layer + hardware</w:t>
            </w:r>
          </w:p>
        </w:tc>
        <w:tc>
          <w:tcPr>
            <w:tcW w:w="1781" w:type="pct"/>
          </w:tcPr>
          <w:p w:rsidR="00177044" w:rsidRPr="0053167F" w:rsidRDefault="00545B89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sz w:val="18"/>
                <w:szCs w:val="18"/>
                <w:lang w:eastAsia="zh-CN"/>
              </w:rPr>
              <w:t>A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53167F">
              <w:rPr>
                <w:sz w:val="18"/>
                <w:szCs w:val="18"/>
                <w:lang w:eastAsia="zh-CN"/>
              </w:rPr>
              <w:t xml:space="preserve">security assurance evaluation report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of </w:t>
            </w:r>
            <w:r w:rsidRPr="0053167F">
              <w:rPr>
                <w:sz w:val="18"/>
                <w:szCs w:val="18"/>
                <w:lang w:eastAsia="zh-CN"/>
              </w:rPr>
              <w:t>VNF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 w:rsidR="00177044" w:rsidRPr="0053167F">
              <w:rPr>
                <w:sz w:val="18"/>
                <w:szCs w:val="18"/>
                <w:lang w:eastAsia="zh-CN"/>
              </w:rPr>
              <w:t>virtual</w:t>
            </w:r>
            <w:r w:rsidR="00177044" w:rsidRPr="0053167F">
              <w:rPr>
                <w:rFonts w:hint="eastAsia"/>
                <w:sz w:val="18"/>
                <w:szCs w:val="18"/>
                <w:lang w:eastAsia="zh-CN"/>
              </w:rPr>
              <w:t>ization</w:t>
            </w:r>
            <w:r w:rsidR="00177044" w:rsidRPr="0053167F">
              <w:rPr>
                <w:sz w:val="18"/>
                <w:szCs w:val="18"/>
                <w:lang w:eastAsia="zh-CN"/>
              </w:rPr>
              <w:t xml:space="preserve"> layer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and </w:t>
            </w:r>
            <w:r w:rsidR="00177044" w:rsidRPr="0053167F">
              <w:rPr>
                <w:sz w:val="18"/>
                <w:szCs w:val="18"/>
                <w:lang w:eastAsia="zh-CN"/>
              </w:rPr>
              <w:t>hardware</w:t>
            </w:r>
          </w:p>
        </w:tc>
      </w:tr>
      <w:tr w:rsidR="00177044" w:rsidRPr="0053167F" w:rsidTr="00757A80">
        <w:trPr>
          <w:trHeight w:val="1364"/>
        </w:trPr>
        <w:tc>
          <w:tcPr>
            <w:tcW w:w="1062" w:type="pct"/>
          </w:tcPr>
          <w:p w:rsidR="00177044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>Hardware is d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>ecoupl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ed with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 xml:space="preserve"> software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(i.e. VNF and virtualization layer)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06" w:type="pct"/>
          </w:tcPr>
          <w:p w:rsidR="00177044" w:rsidRPr="0053167F" w:rsidRDefault="00545B89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sz w:val="18"/>
                <w:szCs w:val="18"/>
                <w:lang w:eastAsia="zh-CN"/>
              </w:rPr>
              <w:t>Purchase hardware and software separately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51" w:type="pct"/>
          </w:tcPr>
          <w:p w:rsidR="00177044" w:rsidRPr="0053167F" w:rsidRDefault="00545B89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Two </w:t>
            </w:r>
            <w:proofErr w:type="spellStart"/>
            <w:r w:rsidRPr="0053167F">
              <w:rPr>
                <w:rFonts w:hint="eastAsia"/>
                <w:sz w:val="18"/>
                <w:szCs w:val="18"/>
                <w:lang w:eastAsia="zh-CN"/>
              </w:rPr>
              <w:t>ToE</w:t>
            </w:r>
            <w:r w:rsidR="0053167F" w:rsidRPr="0053167F">
              <w:rPr>
                <w:rFonts w:hint="eastAsia"/>
                <w:sz w:val="18"/>
                <w:szCs w:val="18"/>
                <w:lang w:eastAsia="zh-CN"/>
              </w:rPr>
              <w:t>s</w:t>
            </w:r>
            <w:proofErr w:type="spellEnd"/>
            <w:r w:rsidRPr="0053167F">
              <w:rPr>
                <w:rFonts w:hint="eastAsia"/>
                <w:sz w:val="18"/>
                <w:szCs w:val="18"/>
                <w:lang w:eastAsia="zh-CN"/>
              </w:rPr>
              <w:t>:</w:t>
            </w:r>
          </w:p>
          <w:p w:rsidR="00545B89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1. </w:t>
            </w:r>
            <w:r w:rsidR="00545B89" w:rsidRPr="0053167F">
              <w:rPr>
                <w:sz w:val="18"/>
                <w:szCs w:val="18"/>
                <w:lang w:eastAsia="zh-CN"/>
              </w:rPr>
              <w:t>H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>ardware</w:t>
            </w:r>
          </w:p>
          <w:p w:rsidR="00545B89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2. 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>VNF + virtualization layer</w:t>
            </w:r>
          </w:p>
        </w:tc>
        <w:tc>
          <w:tcPr>
            <w:tcW w:w="1781" w:type="pct"/>
          </w:tcPr>
          <w:p w:rsidR="005A198C" w:rsidRDefault="005A198C" w:rsidP="0053167F">
            <w:pPr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Two reports:</w:t>
            </w:r>
          </w:p>
          <w:p w:rsidR="00545B89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1. </w:t>
            </w:r>
            <w:r w:rsidR="00545B89" w:rsidRPr="0053167F">
              <w:rPr>
                <w:sz w:val="18"/>
                <w:szCs w:val="18"/>
                <w:lang w:eastAsia="zh-CN"/>
              </w:rPr>
              <w:t>A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545B89" w:rsidRPr="0053167F">
              <w:rPr>
                <w:sz w:val="18"/>
                <w:szCs w:val="18"/>
                <w:lang w:eastAsia="zh-CN"/>
              </w:rPr>
              <w:t xml:space="preserve">security assurance evaluation report 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 xml:space="preserve">of </w:t>
            </w:r>
            <w:r w:rsidR="00545B89" w:rsidRPr="0053167F">
              <w:rPr>
                <w:sz w:val="18"/>
                <w:szCs w:val="18"/>
                <w:lang w:eastAsia="zh-CN"/>
              </w:rPr>
              <w:t>hardware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  <w:p w:rsidR="00177044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2. </w:t>
            </w:r>
            <w:r w:rsidR="00545B89" w:rsidRPr="0053167F">
              <w:rPr>
                <w:sz w:val="18"/>
                <w:szCs w:val="18"/>
                <w:lang w:eastAsia="zh-CN"/>
              </w:rPr>
              <w:t>A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545B89" w:rsidRPr="0053167F">
              <w:rPr>
                <w:sz w:val="18"/>
                <w:szCs w:val="18"/>
                <w:lang w:eastAsia="zh-CN"/>
              </w:rPr>
              <w:t xml:space="preserve">security assurance evaluation report 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 xml:space="preserve">of </w:t>
            </w:r>
            <w:r w:rsidR="00545B89" w:rsidRPr="0053167F">
              <w:rPr>
                <w:sz w:val="18"/>
                <w:szCs w:val="18"/>
                <w:lang w:eastAsia="zh-CN"/>
              </w:rPr>
              <w:t>VNF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 xml:space="preserve"> and </w:t>
            </w:r>
            <w:r w:rsidR="00545B89" w:rsidRPr="0053167F">
              <w:rPr>
                <w:sz w:val="18"/>
                <w:szCs w:val="18"/>
                <w:lang w:eastAsia="zh-CN"/>
              </w:rPr>
              <w:t>virtual</w:t>
            </w:r>
            <w:r w:rsidR="00545B89" w:rsidRPr="0053167F">
              <w:rPr>
                <w:rFonts w:hint="eastAsia"/>
                <w:sz w:val="18"/>
                <w:szCs w:val="18"/>
                <w:lang w:eastAsia="zh-CN"/>
              </w:rPr>
              <w:t xml:space="preserve">ization </w:t>
            </w:r>
            <w:r w:rsidR="00545B89" w:rsidRPr="0053167F">
              <w:rPr>
                <w:sz w:val="18"/>
                <w:szCs w:val="18"/>
                <w:lang w:eastAsia="zh-CN"/>
              </w:rPr>
              <w:t>layer</w:t>
            </w:r>
          </w:p>
        </w:tc>
      </w:tr>
      <w:tr w:rsidR="00177044" w:rsidRPr="0053167F" w:rsidTr="00757A80">
        <w:tc>
          <w:tcPr>
            <w:tcW w:w="1062" w:type="pct"/>
          </w:tcPr>
          <w:p w:rsidR="00177044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>VNF</w:t>
            </w:r>
            <w:r w:rsidR="0053167F" w:rsidRPr="0053167F">
              <w:rPr>
                <w:rFonts w:hint="eastAsia"/>
                <w:sz w:val="18"/>
                <w:szCs w:val="18"/>
                <w:lang w:eastAsia="zh-CN"/>
              </w:rPr>
              <w:t xml:space="preserve"> is decoupled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with NFVI (i.e. </w:t>
            </w:r>
            <w:r w:rsidRPr="0053167F">
              <w:rPr>
                <w:sz w:val="18"/>
                <w:szCs w:val="18"/>
                <w:lang w:eastAsia="zh-CN"/>
              </w:rPr>
              <w:t xml:space="preserve">hardware and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virtualization layer)</w:t>
            </w:r>
          </w:p>
        </w:tc>
        <w:tc>
          <w:tcPr>
            <w:tcW w:w="1006" w:type="pct"/>
          </w:tcPr>
          <w:p w:rsidR="00177044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sz w:val="18"/>
                <w:szCs w:val="18"/>
                <w:lang w:eastAsia="zh-CN"/>
              </w:rPr>
              <w:t xml:space="preserve">Purchase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VNF and NFVI</w:t>
            </w:r>
            <w:r w:rsidRPr="0053167F">
              <w:rPr>
                <w:sz w:val="18"/>
                <w:szCs w:val="18"/>
                <w:lang w:eastAsia="zh-CN"/>
              </w:rPr>
              <w:t xml:space="preserve"> separately</w:t>
            </w:r>
          </w:p>
        </w:tc>
        <w:tc>
          <w:tcPr>
            <w:tcW w:w="1151" w:type="pct"/>
          </w:tcPr>
          <w:p w:rsidR="00CE503E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Two </w:t>
            </w:r>
            <w:proofErr w:type="spellStart"/>
            <w:r w:rsidRPr="0053167F">
              <w:rPr>
                <w:rFonts w:hint="eastAsia"/>
                <w:sz w:val="18"/>
                <w:szCs w:val="18"/>
                <w:lang w:eastAsia="zh-CN"/>
              </w:rPr>
              <w:t>ToE</w:t>
            </w:r>
            <w:r w:rsidR="0053167F" w:rsidRPr="0053167F">
              <w:rPr>
                <w:rFonts w:hint="eastAsia"/>
                <w:sz w:val="18"/>
                <w:szCs w:val="18"/>
                <w:lang w:eastAsia="zh-CN"/>
              </w:rPr>
              <w:t>s</w:t>
            </w:r>
            <w:proofErr w:type="spellEnd"/>
            <w:r w:rsidRPr="0053167F">
              <w:rPr>
                <w:rFonts w:hint="eastAsia"/>
                <w:sz w:val="18"/>
                <w:szCs w:val="18"/>
                <w:lang w:eastAsia="zh-CN"/>
              </w:rPr>
              <w:t>:</w:t>
            </w:r>
          </w:p>
          <w:p w:rsidR="00CE503E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>1. VNF</w:t>
            </w:r>
          </w:p>
          <w:p w:rsidR="00177044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>2. NFVI (</w:t>
            </w:r>
            <w:r w:rsidRPr="0053167F">
              <w:rPr>
                <w:sz w:val="18"/>
                <w:szCs w:val="18"/>
                <w:lang w:eastAsia="zh-CN"/>
              </w:rPr>
              <w:t>H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ardware + virtualization layer)</w:t>
            </w:r>
          </w:p>
        </w:tc>
        <w:tc>
          <w:tcPr>
            <w:tcW w:w="1781" w:type="pct"/>
          </w:tcPr>
          <w:p w:rsidR="005A198C" w:rsidRDefault="005A198C" w:rsidP="0053167F">
            <w:pPr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Two reports:</w:t>
            </w:r>
          </w:p>
          <w:p w:rsidR="00CE503E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1. </w:t>
            </w:r>
            <w:r w:rsidRPr="0053167F">
              <w:rPr>
                <w:sz w:val="18"/>
                <w:szCs w:val="18"/>
                <w:lang w:eastAsia="zh-CN"/>
              </w:rPr>
              <w:t>A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53167F">
              <w:rPr>
                <w:sz w:val="18"/>
                <w:szCs w:val="18"/>
                <w:lang w:eastAsia="zh-CN"/>
              </w:rPr>
              <w:t xml:space="preserve">security assurance evaluation report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of VNF</w:t>
            </w:r>
          </w:p>
          <w:p w:rsidR="00177044" w:rsidRPr="0053167F" w:rsidRDefault="00CE503E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2. </w:t>
            </w:r>
            <w:r w:rsidRPr="0053167F">
              <w:rPr>
                <w:sz w:val="18"/>
                <w:szCs w:val="18"/>
                <w:lang w:eastAsia="zh-CN"/>
              </w:rPr>
              <w:t>A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53167F">
              <w:rPr>
                <w:sz w:val="18"/>
                <w:szCs w:val="18"/>
                <w:lang w:eastAsia="zh-CN"/>
              </w:rPr>
              <w:t xml:space="preserve">security assurance evaluation report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of hardware and </w:t>
            </w:r>
            <w:r w:rsidRPr="0053167F">
              <w:rPr>
                <w:sz w:val="18"/>
                <w:szCs w:val="18"/>
                <w:lang w:eastAsia="zh-CN"/>
              </w:rPr>
              <w:t>virtual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ization </w:t>
            </w:r>
            <w:r w:rsidRPr="0053167F">
              <w:rPr>
                <w:sz w:val="18"/>
                <w:szCs w:val="18"/>
                <w:lang w:eastAsia="zh-CN"/>
              </w:rPr>
              <w:t>layer</w:t>
            </w:r>
          </w:p>
        </w:tc>
      </w:tr>
      <w:tr w:rsidR="00177044" w:rsidRPr="0053167F" w:rsidTr="00757A80">
        <w:tc>
          <w:tcPr>
            <w:tcW w:w="1062" w:type="pct"/>
          </w:tcPr>
          <w:p w:rsidR="00177044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>H</w:t>
            </w:r>
            <w:r w:rsidRPr="0053167F">
              <w:rPr>
                <w:sz w:val="18"/>
                <w:szCs w:val="18"/>
                <w:lang w:eastAsia="zh-CN"/>
              </w:rPr>
              <w:t>ardware, virtual layer and Guest VNF are decoupled</w:t>
            </w:r>
          </w:p>
        </w:tc>
        <w:tc>
          <w:tcPr>
            <w:tcW w:w="1006" w:type="pct"/>
          </w:tcPr>
          <w:p w:rsidR="00177044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sz w:val="18"/>
                <w:szCs w:val="18"/>
                <w:lang w:eastAsia="zh-CN"/>
              </w:rPr>
              <w:t xml:space="preserve">Purchase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VNF, </w:t>
            </w:r>
            <w:r w:rsidRPr="0053167F">
              <w:rPr>
                <w:sz w:val="18"/>
                <w:szCs w:val="18"/>
                <w:lang w:eastAsia="zh-CN"/>
              </w:rPr>
              <w:t>virtual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ization</w:t>
            </w:r>
            <w:r w:rsidRPr="0053167F">
              <w:rPr>
                <w:sz w:val="18"/>
                <w:szCs w:val="18"/>
                <w:lang w:eastAsia="zh-CN"/>
              </w:rPr>
              <w:t xml:space="preserve"> layer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and </w:t>
            </w:r>
            <w:r w:rsidRPr="0053167F">
              <w:rPr>
                <w:sz w:val="18"/>
                <w:szCs w:val="18"/>
                <w:lang w:eastAsia="zh-CN"/>
              </w:rPr>
              <w:t>hardware separately</w:t>
            </w:r>
          </w:p>
        </w:tc>
        <w:tc>
          <w:tcPr>
            <w:tcW w:w="1151" w:type="pct"/>
          </w:tcPr>
          <w:p w:rsidR="00177044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Three </w:t>
            </w:r>
            <w:proofErr w:type="spellStart"/>
            <w:r w:rsidR="00177044" w:rsidRPr="0053167F">
              <w:rPr>
                <w:rFonts w:hint="eastAsia"/>
                <w:sz w:val="18"/>
                <w:szCs w:val="18"/>
                <w:lang w:eastAsia="zh-CN"/>
              </w:rPr>
              <w:t>ToE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s</w:t>
            </w:r>
            <w:proofErr w:type="spellEnd"/>
            <w:r w:rsidR="00177044" w:rsidRPr="0053167F">
              <w:rPr>
                <w:rFonts w:hint="eastAsia"/>
                <w:sz w:val="18"/>
                <w:szCs w:val="18"/>
                <w:lang w:eastAsia="zh-CN"/>
              </w:rPr>
              <w:t>：</w:t>
            </w:r>
          </w:p>
          <w:p w:rsidR="0053167F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>1. VNF</w:t>
            </w:r>
          </w:p>
          <w:p w:rsidR="0053167F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lastRenderedPageBreak/>
              <w:t>2. virtualization layer</w:t>
            </w:r>
          </w:p>
          <w:p w:rsidR="0053167F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3. </w:t>
            </w:r>
            <w:r w:rsidRPr="0053167F">
              <w:rPr>
                <w:sz w:val="18"/>
                <w:szCs w:val="18"/>
                <w:lang w:eastAsia="zh-CN"/>
              </w:rPr>
              <w:t>H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ardware</w:t>
            </w:r>
          </w:p>
        </w:tc>
        <w:tc>
          <w:tcPr>
            <w:tcW w:w="1781" w:type="pct"/>
          </w:tcPr>
          <w:p w:rsidR="005A198C" w:rsidRDefault="005A198C" w:rsidP="0053167F">
            <w:pPr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lastRenderedPageBreak/>
              <w:t>Three reports:</w:t>
            </w:r>
          </w:p>
          <w:p w:rsidR="0053167F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1. </w:t>
            </w:r>
            <w:r w:rsidRPr="0053167F">
              <w:rPr>
                <w:sz w:val="18"/>
                <w:szCs w:val="18"/>
                <w:lang w:eastAsia="zh-CN"/>
              </w:rPr>
              <w:t>A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53167F">
              <w:rPr>
                <w:sz w:val="18"/>
                <w:szCs w:val="18"/>
                <w:lang w:eastAsia="zh-CN"/>
              </w:rPr>
              <w:t xml:space="preserve">security assurance evaluation report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of VNF</w:t>
            </w:r>
          </w:p>
          <w:p w:rsidR="00177044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lastRenderedPageBreak/>
              <w:t xml:space="preserve">2. </w:t>
            </w:r>
            <w:r w:rsidRPr="0053167F">
              <w:rPr>
                <w:sz w:val="18"/>
                <w:szCs w:val="18"/>
                <w:lang w:eastAsia="zh-CN"/>
              </w:rPr>
              <w:t>A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53167F">
              <w:rPr>
                <w:sz w:val="18"/>
                <w:szCs w:val="18"/>
                <w:lang w:eastAsia="zh-CN"/>
              </w:rPr>
              <w:t xml:space="preserve">security assurance evaluation report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of </w:t>
            </w:r>
            <w:r w:rsidRPr="0053167F">
              <w:rPr>
                <w:sz w:val="18"/>
                <w:szCs w:val="18"/>
                <w:lang w:eastAsia="zh-CN"/>
              </w:rPr>
              <w:t>virtual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ization </w:t>
            </w:r>
            <w:r w:rsidRPr="0053167F">
              <w:rPr>
                <w:sz w:val="18"/>
                <w:szCs w:val="18"/>
                <w:lang w:eastAsia="zh-CN"/>
              </w:rPr>
              <w:t>layer</w:t>
            </w:r>
          </w:p>
          <w:p w:rsidR="0053167F" w:rsidRPr="0053167F" w:rsidRDefault="0053167F" w:rsidP="0053167F">
            <w:pPr>
              <w:jc w:val="both"/>
              <w:rPr>
                <w:sz w:val="18"/>
                <w:szCs w:val="18"/>
                <w:lang w:eastAsia="zh-CN"/>
              </w:rPr>
            </w:pP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3. </w:t>
            </w:r>
            <w:r w:rsidRPr="0053167F">
              <w:rPr>
                <w:sz w:val="18"/>
                <w:szCs w:val="18"/>
                <w:lang w:eastAsia="zh-CN"/>
              </w:rPr>
              <w:t>A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53167F">
              <w:rPr>
                <w:sz w:val="18"/>
                <w:szCs w:val="18"/>
                <w:lang w:eastAsia="zh-CN"/>
              </w:rPr>
              <w:t xml:space="preserve">security assurance evaluation report </w:t>
            </w:r>
            <w:r w:rsidRPr="0053167F">
              <w:rPr>
                <w:rFonts w:hint="eastAsia"/>
                <w:sz w:val="18"/>
                <w:szCs w:val="18"/>
                <w:lang w:eastAsia="zh-CN"/>
              </w:rPr>
              <w:t>of Hardware</w:t>
            </w:r>
          </w:p>
        </w:tc>
      </w:tr>
    </w:tbl>
    <w:p w:rsidR="00053B15" w:rsidRPr="00053B15" w:rsidRDefault="000C71B0" w:rsidP="00053B15">
      <w:pPr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t>Table3.2</w:t>
      </w:r>
      <w:r w:rsidR="00053B15">
        <w:rPr>
          <w:rFonts w:hint="eastAsia"/>
          <w:noProof/>
          <w:lang w:val="en-US" w:eastAsia="zh-CN"/>
        </w:rPr>
        <w:t xml:space="preserve">-1 </w:t>
      </w:r>
      <w:r w:rsidR="00757A80">
        <w:rPr>
          <w:rFonts w:hint="eastAsia"/>
          <w:noProof/>
          <w:lang w:val="en-US" w:eastAsia="zh-CN"/>
        </w:rPr>
        <w:t>ToE and security assurance evaluation report in type1 scenario</w:t>
      </w:r>
    </w:p>
    <w:p w:rsidR="00472CC3" w:rsidRPr="0020435E" w:rsidRDefault="00472CC3" w:rsidP="00715E4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Conclusion 2</w:t>
      </w:r>
      <w:r w:rsidRPr="00BB4C6E">
        <w:rPr>
          <w:rFonts w:hint="eastAsia"/>
          <w:b/>
          <w:u w:val="single"/>
          <w:lang w:eastAsia="zh-CN"/>
        </w:rPr>
        <w:t>：</w:t>
      </w:r>
      <w:r>
        <w:rPr>
          <w:rFonts w:hint="eastAsia"/>
          <w:b/>
          <w:u w:val="single"/>
          <w:lang w:eastAsia="zh-CN"/>
        </w:rPr>
        <w:t>F</w:t>
      </w:r>
      <w:r w:rsidRPr="0054546A">
        <w:rPr>
          <w:b/>
          <w:u w:val="single"/>
          <w:lang w:eastAsia="zh-CN"/>
        </w:rPr>
        <w:t xml:space="preserve">or </w:t>
      </w:r>
      <w:r w:rsidR="0080665C">
        <w:rPr>
          <w:rFonts w:hint="eastAsia"/>
          <w:b/>
          <w:u w:val="single"/>
          <w:lang w:eastAsia="zh-CN"/>
        </w:rPr>
        <w:t>type1, a</w:t>
      </w:r>
      <w:r w:rsidR="00301E90">
        <w:rPr>
          <w:rFonts w:hint="eastAsia"/>
          <w:b/>
          <w:u w:val="single"/>
          <w:lang w:eastAsia="zh-CN"/>
        </w:rPr>
        <w:t>n</w:t>
      </w:r>
      <w:r w:rsidR="0080665C">
        <w:rPr>
          <w:rFonts w:hint="eastAsia"/>
          <w:b/>
          <w:u w:val="single"/>
          <w:lang w:eastAsia="zh-CN"/>
        </w:rPr>
        <w:t xml:space="preserve"> </w:t>
      </w:r>
      <w:r w:rsidR="005A198C">
        <w:rPr>
          <w:rFonts w:hint="eastAsia"/>
          <w:b/>
          <w:u w:val="single"/>
          <w:lang w:eastAsia="zh-CN"/>
        </w:rPr>
        <w:t>MNO</w:t>
      </w:r>
      <w:r w:rsidR="0080665C">
        <w:rPr>
          <w:rFonts w:hint="eastAsia"/>
          <w:b/>
          <w:u w:val="single"/>
          <w:lang w:eastAsia="zh-CN"/>
        </w:rPr>
        <w:t xml:space="preserve"> can have </w:t>
      </w:r>
      <w:r w:rsidR="0080665C" w:rsidRPr="0080665C">
        <w:rPr>
          <w:b/>
          <w:u w:val="single"/>
          <w:lang w:eastAsia="zh-CN"/>
        </w:rPr>
        <w:t xml:space="preserve">multiple ways to buy virtualized </w:t>
      </w:r>
      <w:r w:rsidR="0080665C">
        <w:rPr>
          <w:rFonts w:hint="eastAsia"/>
          <w:b/>
          <w:u w:val="single"/>
          <w:lang w:eastAsia="zh-CN"/>
        </w:rPr>
        <w:t xml:space="preserve">network </w:t>
      </w:r>
      <w:r w:rsidR="0080665C" w:rsidRPr="0080665C">
        <w:rPr>
          <w:b/>
          <w:u w:val="single"/>
          <w:lang w:eastAsia="zh-CN"/>
        </w:rPr>
        <w:t>products</w:t>
      </w:r>
      <w:r w:rsidR="0080665C">
        <w:rPr>
          <w:rFonts w:hint="eastAsia"/>
          <w:b/>
          <w:u w:val="single"/>
          <w:lang w:eastAsia="zh-CN"/>
        </w:rPr>
        <w:t xml:space="preserve"> and result in </w:t>
      </w:r>
      <w:r w:rsidR="0080665C">
        <w:rPr>
          <w:b/>
          <w:u w:val="single"/>
          <w:lang w:eastAsia="zh-CN"/>
        </w:rPr>
        <w:t>possibly</w:t>
      </w:r>
      <w:r w:rsidR="0080665C" w:rsidRPr="0080665C">
        <w:rPr>
          <w:b/>
          <w:u w:val="single"/>
          <w:lang w:eastAsia="zh-CN"/>
        </w:rPr>
        <w:t xml:space="preserve"> multiple </w:t>
      </w:r>
      <w:proofErr w:type="spellStart"/>
      <w:r w:rsidR="0080665C" w:rsidRPr="0080665C">
        <w:rPr>
          <w:b/>
          <w:u w:val="single"/>
          <w:lang w:eastAsia="zh-CN"/>
        </w:rPr>
        <w:t>ToE</w:t>
      </w:r>
      <w:proofErr w:type="spellEnd"/>
      <w:r w:rsidR="0080665C" w:rsidRPr="0080665C">
        <w:rPr>
          <w:b/>
          <w:u w:val="single"/>
          <w:lang w:eastAsia="zh-CN"/>
        </w:rPr>
        <w:t xml:space="preserve"> and related </w:t>
      </w:r>
      <w:r w:rsidR="0080665C">
        <w:rPr>
          <w:rFonts w:hint="eastAsia"/>
          <w:b/>
          <w:u w:val="single"/>
          <w:lang w:eastAsia="zh-CN"/>
        </w:rPr>
        <w:t xml:space="preserve">security assurance </w:t>
      </w:r>
      <w:r w:rsidR="0080665C" w:rsidRPr="0080665C">
        <w:rPr>
          <w:b/>
          <w:u w:val="single"/>
          <w:lang w:eastAsia="zh-CN"/>
        </w:rPr>
        <w:t>evaluation reports</w:t>
      </w:r>
      <w:r w:rsidRPr="0054546A">
        <w:rPr>
          <w:b/>
          <w:u w:val="single"/>
          <w:lang w:eastAsia="zh-CN"/>
        </w:rPr>
        <w:t>.</w:t>
      </w:r>
      <w:r w:rsidR="00452CA6">
        <w:rPr>
          <w:rFonts w:hint="eastAsia"/>
          <w:b/>
          <w:u w:val="single"/>
          <w:lang w:eastAsia="zh-CN"/>
        </w:rPr>
        <w:t xml:space="preserve"> </w:t>
      </w:r>
    </w:p>
    <w:p w:rsidR="00715E48" w:rsidRPr="00C73130" w:rsidRDefault="00C73130" w:rsidP="00715E48">
      <w:pPr>
        <w:rPr>
          <w:b/>
          <w:lang w:eastAsia="zh-CN"/>
        </w:rPr>
      </w:pPr>
      <w:r w:rsidRPr="00C73130">
        <w:rPr>
          <w:rFonts w:hint="eastAsia"/>
          <w:b/>
          <w:lang w:eastAsia="zh-CN"/>
        </w:rPr>
        <w:t>Type2</w:t>
      </w:r>
      <w:r w:rsidR="00A446C8">
        <w:rPr>
          <w:rFonts w:hint="eastAsia"/>
          <w:b/>
          <w:lang w:eastAsia="zh-CN"/>
        </w:rPr>
        <w:t>:</w:t>
      </w:r>
      <w:r w:rsidR="00A446C8" w:rsidRPr="00A446C8">
        <w:rPr>
          <w:rFonts w:hint="eastAsia"/>
          <w:b/>
          <w:lang w:eastAsia="zh-CN"/>
        </w:rPr>
        <w:t xml:space="preserve"> </w:t>
      </w:r>
      <w:r w:rsidR="00A446C8">
        <w:rPr>
          <w:rFonts w:hint="eastAsia"/>
          <w:b/>
          <w:lang w:eastAsia="zh-CN"/>
        </w:rPr>
        <w:t>Purchased virtualized network product is</w:t>
      </w:r>
      <w:r w:rsidR="00A446C8" w:rsidRPr="008313ED">
        <w:t xml:space="preserve"> </w:t>
      </w:r>
      <w:r w:rsidR="00A446C8" w:rsidRPr="008313ED">
        <w:rPr>
          <w:b/>
          <w:lang w:eastAsia="zh-CN"/>
        </w:rPr>
        <w:t>VNF</w:t>
      </w:r>
    </w:p>
    <w:p w:rsidR="0087170B" w:rsidRDefault="004C1F85" w:rsidP="0087170B">
      <w:pPr>
        <w:rPr>
          <w:lang w:eastAsia="zh-CN"/>
        </w:rPr>
      </w:pPr>
      <w:r>
        <w:rPr>
          <w:rFonts w:hint="eastAsia"/>
          <w:lang w:eastAsia="zh-CN"/>
        </w:rPr>
        <w:t xml:space="preserve">Obviously, </w:t>
      </w:r>
      <w:r w:rsidR="0020435E">
        <w:rPr>
          <w:rFonts w:hint="eastAsia"/>
          <w:lang w:eastAsia="zh-CN"/>
        </w:rPr>
        <w:t xml:space="preserve">for </w:t>
      </w:r>
      <w:r w:rsidR="0087170B">
        <w:rPr>
          <w:rFonts w:hint="eastAsia"/>
          <w:lang w:eastAsia="zh-CN"/>
        </w:rPr>
        <w:t xml:space="preserve">MNO,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ToE</w:t>
      </w:r>
      <w:proofErr w:type="spellEnd"/>
      <w:r>
        <w:rPr>
          <w:rFonts w:hint="eastAsia"/>
          <w:lang w:eastAsia="zh-CN"/>
        </w:rPr>
        <w:t xml:space="preserve"> is VNF in type2 scenario. </w:t>
      </w:r>
    </w:p>
    <w:p w:rsidR="002336F9" w:rsidRDefault="001D691E" w:rsidP="00053B15">
      <w:pPr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4C1F85">
        <w:rPr>
          <w:rFonts w:hint="eastAsia"/>
          <w:lang w:eastAsia="zh-CN"/>
        </w:rPr>
        <w:t>VNF</w:t>
      </w:r>
      <w:r>
        <w:rPr>
          <w:lang w:eastAsia="zh-CN"/>
        </w:rPr>
        <w:t>’</w:t>
      </w:r>
      <w:r w:rsidR="001F448B">
        <w:rPr>
          <w:rFonts w:hint="eastAsia"/>
          <w:lang w:eastAsia="zh-CN"/>
        </w:rPr>
        <w:t>s</w:t>
      </w:r>
      <w:r w:rsidR="004C1F85">
        <w:rPr>
          <w:rFonts w:hint="eastAsia"/>
          <w:lang w:eastAsia="zh-CN"/>
        </w:rPr>
        <w:t xml:space="preserve"> executed environment is provided by virtualization and hardware. </w:t>
      </w:r>
      <w:r w:rsidRPr="001D691E">
        <w:rPr>
          <w:lang w:eastAsia="zh-CN"/>
        </w:rPr>
        <w:t>If the virtual layer and hardware are not trusted, VNF security will not be guaranteed.</w:t>
      </w:r>
      <w:r>
        <w:rPr>
          <w:rFonts w:hint="eastAsia"/>
          <w:lang w:eastAsia="zh-CN"/>
        </w:rPr>
        <w:t xml:space="preserve"> </w:t>
      </w:r>
      <w:r w:rsidRPr="001D691E">
        <w:rPr>
          <w:lang w:eastAsia="zh-CN"/>
        </w:rPr>
        <w:t>For example, the virtual</w:t>
      </w:r>
      <w:r>
        <w:rPr>
          <w:rFonts w:hint="eastAsia"/>
          <w:lang w:eastAsia="zh-CN"/>
        </w:rPr>
        <w:t>ization</w:t>
      </w:r>
      <w:r w:rsidRPr="001D691E">
        <w:rPr>
          <w:lang w:eastAsia="zh-CN"/>
        </w:rPr>
        <w:t xml:space="preserve"> layer may intentionally set </w:t>
      </w:r>
      <w:r>
        <w:rPr>
          <w:rFonts w:hint="eastAsia"/>
          <w:lang w:eastAsia="zh-CN"/>
        </w:rPr>
        <w:t>a VM which run a</w:t>
      </w:r>
      <w:r w:rsidRPr="001D691E">
        <w:rPr>
          <w:lang w:eastAsia="zh-CN"/>
        </w:rPr>
        <w:t xml:space="preserve"> VNF to be accessed by other </w:t>
      </w:r>
      <w:r w:rsidR="00B253C5">
        <w:rPr>
          <w:rFonts w:hint="eastAsia"/>
          <w:lang w:eastAsia="zh-CN"/>
        </w:rPr>
        <w:t xml:space="preserve">malicious </w:t>
      </w:r>
      <w:r>
        <w:rPr>
          <w:rFonts w:hint="eastAsia"/>
          <w:lang w:eastAsia="zh-CN"/>
        </w:rPr>
        <w:t>VM</w:t>
      </w:r>
      <w:r w:rsidR="00301E90">
        <w:rPr>
          <w:rFonts w:hint="eastAsia"/>
          <w:lang w:eastAsia="zh-CN"/>
        </w:rPr>
        <w:t>s</w:t>
      </w:r>
      <w:r w:rsidRPr="001D691E">
        <w:rPr>
          <w:lang w:eastAsia="zh-CN"/>
        </w:rPr>
        <w:t>, causing (D</w:t>
      </w:r>
      <w:proofErr w:type="gramStart"/>
      <w:r w:rsidRPr="001D691E">
        <w:rPr>
          <w:lang w:eastAsia="zh-CN"/>
        </w:rPr>
        <w:t>)</w:t>
      </w:r>
      <w:proofErr w:type="spellStart"/>
      <w:r w:rsidRPr="001D691E">
        <w:rPr>
          <w:lang w:eastAsia="zh-CN"/>
        </w:rPr>
        <w:t>DoS</w:t>
      </w:r>
      <w:proofErr w:type="spellEnd"/>
      <w:proofErr w:type="gramEnd"/>
      <w:r w:rsidRPr="001D691E">
        <w:rPr>
          <w:lang w:eastAsia="zh-CN"/>
        </w:rPr>
        <w:t xml:space="preserve"> attack and unauthorized access</w:t>
      </w:r>
      <w:r>
        <w:rPr>
          <w:rFonts w:hint="eastAsia"/>
          <w:lang w:eastAsia="zh-CN"/>
        </w:rPr>
        <w:t xml:space="preserve"> for the VNF</w:t>
      </w:r>
      <w:r w:rsidRPr="001D691E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1D691E">
        <w:rPr>
          <w:lang w:eastAsia="zh-CN"/>
        </w:rPr>
        <w:t>The virtual</w:t>
      </w:r>
      <w:r>
        <w:rPr>
          <w:rFonts w:hint="eastAsia"/>
          <w:lang w:eastAsia="zh-CN"/>
        </w:rPr>
        <w:t>ization</w:t>
      </w:r>
      <w:r w:rsidRPr="001D691E">
        <w:rPr>
          <w:lang w:eastAsia="zh-CN"/>
        </w:rPr>
        <w:t xml:space="preserve"> layer can also turn down the virtual memory and virtual CPU allocated to </w:t>
      </w:r>
      <w:r>
        <w:rPr>
          <w:rFonts w:hint="eastAsia"/>
          <w:lang w:eastAsia="zh-CN"/>
        </w:rPr>
        <w:t>the</w:t>
      </w:r>
      <w:r w:rsidRPr="001D691E">
        <w:rPr>
          <w:lang w:eastAsia="zh-CN"/>
        </w:rPr>
        <w:t xml:space="preserve"> VNF, causing </w:t>
      </w:r>
      <w:proofErr w:type="spellStart"/>
      <w:r>
        <w:rPr>
          <w:lang w:eastAsia="zh-CN"/>
        </w:rPr>
        <w:t>DoS</w:t>
      </w:r>
      <w:proofErr w:type="spellEnd"/>
      <w:r>
        <w:rPr>
          <w:lang w:eastAsia="zh-CN"/>
        </w:rPr>
        <w:t xml:space="preserve"> attack</w:t>
      </w:r>
      <w:r>
        <w:rPr>
          <w:rFonts w:hint="eastAsia"/>
          <w:lang w:eastAsia="zh-CN"/>
        </w:rPr>
        <w:t xml:space="preserve"> for the VNF</w:t>
      </w:r>
      <w:r w:rsidRPr="001D691E">
        <w:rPr>
          <w:lang w:eastAsia="zh-CN"/>
        </w:rPr>
        <w:t>.</w:t>
      </w:r>
      <w:r>
        <w:rPr>
          <w:rFonts w:hint="eastAsia"/>
          <w:lang w:eastAsia="zh-CN"/>
        </w:rPr>
        <w:t xml:space="preserve"> T</w:t>
      </w:r>
      <w:r w:rsidRPr="001D691E">
        <w:rPr>
          <w:lang w:eastAsia="zh-CN"/>
        </w:rPr>
        <w:t>he</w:t>
      </w:r>
      <w:r w:rsidR="00B253C5">
        <w:rPr>
          <w:rFonts w:hint="eastAsia"/>
          <w:lang w:eastAsia="zh-CN"/>
        </w:rPr>
        <w:t xml:space="preserve"> VNF</w:t>
      </w:r>
      <w:r w:rsidRPr="001D691E">
        <w:rPr>
          <w:lang w:eastAsia="zh-CN"/>
        </w:rPr>
        <w:t xml:space="preserve"> is no way to prevent the virtual</w:t>
      </w:r>
      <w:r>
        <w:rPr>
          <w:rFonts w:hint="eastAsia"/>
          <w:lang w:eastAsia="zh-CN"/>
        </w:rPr>
        <w:t>ization</w:t>
      </w:r>
      <w:r w:rsidRPr="001D691E">
        <w:rPr>
          <w:lang w:eastAsia="zh-CN"/>
        </w:rPr>
        <w:t xml:space="preserve"> layer </w:t>
      </w:r>
      <w:r>
        <w:rPr>
          <w:rFonts w:hint="eastAsia"/>
          <w:lang w:eastAsia="zh-CN"/>
        </w:rPr>
        <w:t>change the VNF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Pr="001D691E">
        <w:rPr>
          <w:lang w:eastAsia="zh-CN"/>
        </w:rPr>
        <w:t xml:space="preserve"> </w:t>
      </w:r>
      <w:r w:rsidR="001D42E8">
        <w:rPr>
          <w:rFonts w:hint="eastAsia"/>
          <w:lang w:eastAsia="zh-CN"/>
        </w:rPr>
        <w:t>executed</w:t>
      </w:r>
      <w:r w:rsidRPr="001D691E">
        <w:rPr>
          <w:lang w:eastAsia="zh-CN"/>
        </w:rPr>
        <w:t xml:space="preserve"> environment.</w:t>
      </w:r>
      <w:r w:rsidR="001D42E8">
        <w:rPr>
          <w:rFonts w:hint="eastAsia"/>
          <w:lang w:eastAsia="zh-CN"/>
        </w:rPr>
        <w:t xml:space="preserve"> </w:t>
      </w:r>
      <w:r w:rsidR="00A71733">
        <w:rPr>
          <w:rFonts w:hint="eastAsia"/>
          <w:lang w:eastAsia="zh-CN"/>
        </w:rPr>
        <w:t>I</w:t>
      </w:r>
      <w:r w:rsidR="001D42E8" w:rsidRPr="001D42E8">
        <w:rPr>
          <w:lang w:eastAsia="zh-CN"/>
        </w:rPr>
        <w:t xml:space="preserve">n order to </w:t>
      </w:r>
      <w:r w:rsidR="00A71733">
        <w:rPr>
          <w:rFonts w:hint="eastAsia"/>
          <w:lang w:eastAsia="zh-CN"/>
        </w:rPr>
        <w:t xml:space="preserve">protect </w:t>
      </w:r>
      <w:r w:rsidR="00053B15">
        <w:rPr>
          <w:rFonts w:hint="eastAsia"/>
          <w:lang w:eastAsia="zh-CN"/>
        </w:rPr>
        <w:t xml:space="preserve">the </w:t>
      </w:r>
      <w:r w:rsidR="00A71733">
        <w:rPr>
          <w:rFonts w:hint="eastAsia"/>
          <w:lang w:eastAsia="zh-CN"/>
        </w:rPr>
        <w:t>MNO</w:t>
      </w:r>
      <w:r w:rsidR="00053B15">
        <w:rPr>
          <w:lang w:eastAsia="zh-CN"/>
        </w:rPr>
        <w:t>’</w:t>
      </w:r>
      <w:r w:rsidR="00053B15">
        <w:rPr>
          <w:rFonts w:hint="eastAsia"/>
          <w:lang w:eastAsia="zh-CN"/>
        </w:rPr>
        <w:t>s service security</w:t>
      </w:r>
      <w:r w:rsidR="001D42E8" w:rsidRPr="001D42E8">
        <w:rPr>
          <w:lang w:eastAsia="zh-CN"/>
        </w:rPr>
        <w:t>,</w:t>
      </w:r>
      <w:bookmarkStart w:id="8" w:name="OLE_LINK7"/>
      <w:bookmarkStart w:id="9" w:name="OLE_LINK8"/>
      <w:r w:rsidR="001D42E8" w:rsidRPr="001D42E8">
        <w:rPr>
          <w:lang w:eastAsia="zh-CN"/>
        </w:rPr>
        <w:t xml:space="preserve"> the </w:t>
      </w:r>
      <w:r w:rsidR="00A71733">
        <w:rPr>
          <w:rFonts w:hint="eastAsia"/>
          <w:lang w:eastAsia="zh-CN"/>
        </w:rPr>
        <w:t>MNO</w:t>
      </w:r>
      <w:r w:rsidR="001D42E8" w:rsidRPr="001D42E8">
        <w:rPr>
          <w:lang w:eastAsia="zh-CN"/>
        </w:rPr>
        <w:t xml:space="preserve"> </w:t>
      </w:r>
      <w:r w:rsidR="00053B15">
        <w:rPr>
          <w:rFonts w:hint="eastAsia"/>
          <w:lang w:eastAsia="zh-CN"/>
        </w:rPr>
        <w:t>should</w:t>
      </w:r>
      <w:r w:rsidR="001D42E8" w:rsidRPr="001D42E8">
        <w:rPr>
          <w:lang w:eastAsia="zh-CN"/>
        </w:rPr>
        <w:t xml:space="preserve"> deploy the purchased VNF to the trusted hardware and </w:t>
      </w:r>
      <w:r w:rsidR="00053B15" w:rsidRPr="001D42E8">
        <w:rPr>
          <w:lang w:eastAsia="zh-CN"/>
        </w:rPr>
        <w:t>virtual</w:t>
      </w:r>
      <w:r w:rsidR="00053B15">
        <w:rPr>
          <w:lang w:eastAsia="zh-CN"/>
        </w:rPr>
        <w:t>ization</w:t>
      </w:r>
      <w:r w:rsidR="001D42E8" w:rsidRPr="001D42E8">
        <w:rPr>
          <w:lang w:eastAsia="zh-CN"/>
        </w:rPr>
        <w:t xml:space="preserve"> layer provided by infrastructure provider.</w:t>
      </w:r>
      <w:r w:rsidR="001D42E8">
        <w:rPr>
          <w:rFonts w:hint="eastAsia"/>
          <w:lang w:eastAsia="zh-CN"/>
        </w:rPr>
        <w:t xml:space="preserve"> </w:t>
      </w:r>
      <w:r w:rsidR="001D42E8" w:rsidRPr="001D42E8">
        <w:rPr>
          <w:lang w:eastAsia="zh-CN"/>
        </w:rPr>
        <w:t xml:space="preserve">Therefore, </w:t>
      </w:r>
      <w:r w:rsidR="00053B15">
        <w:rPr>
          <w:rFonts w:hint="eastAsia"/>
          <w:lang w:eastAsia="zh-CN"/>
        </w:rPr>
        <w:t>an</w:t>
      </w:r>
      <w:r w:rsidR="001D42E8" w:rsidRPr="001D42E8">
        <w:rPr>
          <w:lang w:eastAsia="zh-CN"/>
        </w:rPr>
        <w:t xml:space="preserve"> infrastructure provider can prove the security of the hardware an</w:t>
      </w:r>
      <w:r w:rsidR="00053B15">
        <w:rPr>
          <w:lang w:eastAsia="zh-CN"/>
        </w:rPr>
        <w:t>d virtual layer by providing</w:t>
      </w:r>
      <w:r w:rsidR="001D42E8" w:rsidRPr="001D42E8">
        <w:rPr>
          <w:lang w:eastAsia="zh-CN"/>
        </w:rPr>
        <w:t xml:space="preserve"> the security </w:t>
      </w:r>
      <w:r w:rsidR="00053B15">
        <w:rPr>
          <w:rFonts w:hint="eastAsia"/>
          <w:lang w:eastAsia="zh-CN"/>
        </w:rPr>
        <w:t xml:space="preserve">assurance </w:t>
      </w:r>
      <w:r w:rsidR="001D42E8" w:rsidRPr="001D42E8">
        <w:rPr>
          <w:lang w:eastAsia="zh-CN"/>
        </w:rPr>
        <w:t xml:space="preserve">evaluation </w:t>
      </w:r>
      <w:r w:rsidR="00053B15">
        <w:rPr>
          <w:rFonts w:hint="eastAsia"/>
          <w:lang w:eastAsia="zh-CN"/>
        </w:rPr>
        <w:t>report(s)</w:t>
      </w:r>
      <w:r w:rsidR="001D42E8" w:rsidRPr="001D42E8">
        <w:rPr>
          <w:lang w:eastAsia="zh-CN"/>
        </w:rPr>
        <w:t xml:space="preserve"> of the hardware and virtual</w:t>
      </w:r>
      <w:r w:rsidR="00053B15">
        <w:rPr>
          <w:rFonts w:hint="eastAsia"/>
          <w:lang w:eastAsia="zh-CN"/>
        </w:rPr>
        <w:t>ization</w:t>
      </w:r>
      <w:r w:rsidR="001D42E8" w:rsidRPr="001D42E8">
        <w:rPr>
          <w:lang w:eastAsia="zh-CN"/>
        </w:rPr>
        <w:t xml:space="preserve"> layer.</w:t>
      </w:r>
      <w:r w:rsidR="0087170B">
        <w:rPr>
          <w:rFonts w:hint="eastAsia"/>
          <w:lang w:eastAsia="zh-CN"/>
        </w:rPr>
        <w:t xml:space="preserve"> </w:t>
      </w:r>
      <w:r w:rsidR="00053B15">
        <w:rPr>
          <w:rFonts w:hint="eastAsia"/>
          <w:lang w:eastAsia="zh-CN"/>
        </w:rPr>
        <w:t xml:space="preserve">It means that </w:t>
      </w:r>
      <w:proofErr w:type="spellStart"/>
      <w:r w:rsidR="00053B15">
        <w:rPr>
          <w:rFonts w:hint="eastAsia"/>
          <w:lang w:eastAsia="zh-CN"/>
        </w:rPr>
        <w:t>ToE</w:t>
      </w:r>
      <w:proofErr w:type="spellEnd"/>
      <w:r w:rsidR="00053B15">
        <w:rPr>
          <w:rFonts w:hint="eastAsia"/>
          <w:lang w:eastAsia="zh-CN"/>
        </w:rPr>
        <w:t xml:space="preserve"> can be </w:t>
      </w:r>
      <w:r w:rsidR="00053B15" w:rsidRPr="001D42E8">
        <w:rPr>
          <w:lang w:eastAsia="zh-CN"/>
        </w:rPr>
        <w:t>hardware</w:t>
      </w:r>
      <w:r w:rsidR="00053B15">
        <w:rPr>
          <w:rFonts w:hint="eastAsia"/>
          <w:lang w:eastAsia="zh-CN"/>
        </w:rPr>
        <w:t xml:space="preserve"> and</w:t>
      </w:r>
      <w:r w:rsidR="00053B15" w:rsidRPr="001D42E8">
        <w:rPr>
          <w:lang w:eastAsia="zh-CN"/>
        </w:rPr>
        <w:t xml:space="preserve"> virtual</w:t>
      </w:r>
      <w:r w:rsidR="00053B15">
        <w:rPr>
          <w:rFonts w:hint="eastAsia"/>
          <w:lang w:eastAsia="zh-CN"/>
        </w:rPr>
        <w:t>ization</w:t>
      </w:r>
      <w:r w:rsidR="00053B15" w:rsidRPr="001D42E8">
        <w:rPr>
          <w:lang w:eastAsia="zh-CN"/>
        </w:rPr>
        <w:t xml:space="preserve"> layer</w:t>
      </w:r>
      <w:r w:rsidR="00053B15">
        <w:rPr>
          <w:rFonts w:hint="eastAsia"/>
          <w:lang w:eastAsia="zh-CN"/>
        </w:rPr>
        <w:t xml:space="preserve"> or can be hardware, virtualization layer </w:t>
      </w:r>
      <w:r w:rsidR="0020435E">
        <w:rPr>
          <w:lang w:eastAsia="zh-CN"/>
        </w:rPr>
        <w:t>separately</w:t>
      </w:r>
      <w:r w:rsidR="0020435E">
        <w:rPr>
          <w:rFonts w:hint="eastAsia"/>
          <w:lang w:eastAsia="zh-CN"/>
        </w:rPr>
        <w:t xml:space="preserve"> </w:t>
      </w:r>
      <w:r w:rsidR="00053B15">
        <w:rPr>
          <w:rFonts w:hint="eastAsia"/>
          <w:lang w:eastAsia="zh-CN"/>
        </w:rPr>
        <w:t xml:space="preserve">for the </w:t>
      </w:r>
      <w:r w:rsidR="00053B15" w:rsidRPr="001D42E8">
        <w:rPr>
          <w:lang w:eastAsia="zh-CN"/>
        </w:rPr>
        <w:t>infrastructure provider</w:t>
      </w:r>
      <w:r w:rsidR="00053B15">
        <w:rPr>
          <w:rFonts w:hint="eastAsia"/>
          <w:lang w:eastAsia="zh-CN"/>
        </w:rPr>
        <w:t>.</w:t>
      </w:r>
      <w:bookmarkEnd w:id="8"/>
      <w:bookmarkEnd w:id="9"/>
    </w:p>
    <w:p w:rsidR="0081759E" w:rsidRPr="00C73130" w:rsidRDefault="00C73130" w:rsidP="0081759E">
      <w:pPr>
        <w:rPr>
          <w:b/>
          <w:lang w:eastAsia="zh-CN"/>
        </w:rPr>
      </w:pPr>
      <w:r>
        <w:rPr>
          <w:rFonts w:hint="eastAsia"/>
          <w:b/>
          <w:lang w:eastAsia="zh-CN"/>
        </w:rPr>
        <w:t>Type3</w:t>
      </w:r>
      <w:r w:rsidR="00053B15">
        <w:rPr>
          <w:rFonts w:hint="eastAsia"/>
          <w:b/>
          <w:lang w:eastAsia="zh-CN"/>
        </w:rPr>
        <w:t>:</w:t>
      </w:r>
      <w:r w:rsidR="0081759E" w:rsidRPr="00C73130">
        <w:rPr>
          <w:rFonts w:hint="eastAsia"/>
          <w:b/>
          <w:lang w:eastAsia="zh-CN"/>
        </w:rPr>
        <w:t xml:space="preserve"> </w:t>
      </w:r>
      <w:r w:rsidR="00053B15">
        <w:rPr>
          <w:rFonts w:hint="eastAsia"/>
          <w:b/>
          <w:lang w:eastAsia="zh-CN"/>
        </w:rPr>
        <w:t>Purchased virtualized network product is</w:t>
      </w:r>
      <w:r w:rsidR="00053B15" w:rsidRPr="008313ED">
        <w:t xml:space="preserve"> </w:t>
      </w:r>
      <w:r w:rsidR="0081759E" w:rsidRPr="00C73130">
        <w:rPr>
          <w:rFonts w:hint="eastAsia"/>
          <w:b/>
          <w:lang w:eastAsia="zh-CN"/>
        </w:rPr>
        <w:t>VNF</w:t>
      </w:r>
      <w:r w:rsidR="00053B15">
        <w:rPr>
          <w:rFonts w:hint="eastAsia"/>
          <w:b/>
          <w:lang w:eastAsia="zh-CN"/>
        </w:rPr>
        <w:t xml:space="preserve"> </w:t>
      </w:r>
      <w:r w:rsidR="0081759E" w:rsidRPr="00C73130">
        <w:rPr>
          <w:rFonts w:hint="eastAsia"/>
          <w:b/>
          <w:lang w:eastAsia="zh-CN"/>
        </w:rPr>
        <w:t>+</w:t>
      </w:r>
      <w:r w:rsidR="00053B15">
        <w:rPr>
          <w:rFonts w:hint="eastAsia"/>
          <w:b/>
          <w:lang w:eastAsia="zh-CN"/>
        </w:rPr>
        <w:t xml:space="preserve"> virtualization layer</w:t>
      </w:r>
    </w:p>
    <w:p w:rsidR="00053B15" w:rsidRDefault="007368F8" w:rsidP="00053B15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20435E">
        <w:rPr>
          <w:rFonts w:hint="eastAsia"/>
          <w:lang w:eastAsia="zh-CN"/>
        </w:rPr>
        <w:t xml:space="preserve">or </w:t>
      </w:r>
      <w:r w:rsidR="00053B15">
        <w:rPr>
          <w:rFonts w:hint="eastAsia"/>
          <w:lang w:eastAsia="zh-CN"/>
        </w:rPr>
        <w:t>MNO</w:t>
      </w:r>
      <w:r w:rsidR="0020435E">
        <w:rPr>
          <w:rFonts w:hint="eastAsia"/>
          <w:lang w:eastAsia="zh-CN"/>
        </w:rPr>
        <w:t xml:space="preserve"> and vendor</w:t>
      </w:r>
      <w:r w:rsidR="00053B15">
        <w:rPr>
          <w:rFonts w:hint="eastAsia"/>
          <w:lang w:eastAsia="zh-CN"/>
        </w:rPr>
        <w:t xml:space="preserve">, the </w:t>
      </w:r>
      <w:proofErr w:type="spellStart"/>
      <w:r w:rsidR="00053B15">
        <w:rPr>
          <w:rFonts w:hint="eastAsia"/>
          <w:lang w:eastAsia="zh-CN"/>
        </w:rPr>
        <w:t>ToE</w:t>
      </w:r>
      <w:proofErr w:type="spellEnd"/>
      <w:r w:rsidR="00053B15">
        <w:rPr>
          <w:rFonts w:hint="eastAsia"/>
          <w:lang w:eastAsia="zh-CN"/>
        </w:rPr>
        <w:t xml:space="preserve"> is VNF and virtualization layer</w:t>
      </w:r>
      <w:r>
        <w:rPr>
          <w:rFonts w:hint="eastAsia"/>
          <w:lang w:eastAsia="zh-CN"/>
        </w:rPr>
        <w:t xml:space="preserve"> if VNF does not be decoupled with virtualization layer. Otherwise, there are two </w:t>
      </w:r>
      <w:proofErr w:type="spellStart"/>
      <w:r>
        <w:rPr>
          <w:rFonts w:hint="eastAsia"/>
          <w:lang w:eastAsia="zh-CN"/>
        </w:rPr>
        <w:t>ToEs</w:t>
      </w:r>
      <w:proofErr w:type="spellEnd"/>
      <w:r>
        <w:rPr>
          <w:rFonts w:hint="eastAsia"/>
          <w:lang w:eastAsia="zh-CN"/>
        </w:rPr>
        <w:t>, i.e. VNF, virtualization layer.</w:t>
      </w:r>
      <w:r w:rsidR="00053B15">
        <w:rPr>
          <w:rFonts w:hint="eastAsia"/>
          <w:lang w:eastAsia="zh-CN"/>
        </w:rPr>
        <w:t xml:space="preserve"> </w:t>
      </w:r>
    </w:p>
    <w:p w:rsidR="00452CA6" w:rsidRDefault="007368F8" w:rsidP="00452CA6">
      <w:pPr>
        <w:rPr>
          <w:lang w:eastAsia="zh-CN"/>
        </w:rPr>
      </w:pPr>
      <w:r>
        <w:rPr>
          <w:rFonts w:hint="eastAsia"/>
          <w:lang w:eastAsia="zh-CN"/>
        </w:rPr>
        <w:t xml:space="preserve">Since hardware resource which needed by VNF and virtualization is provided by hardware (e.g. x86 server). </w:t>
      </w:r>
      <w:r w:rsidR="00A71733">
        <w:rPr>
          <w:rFonts w:hint="eastAsia"/>
          <w:lang w:eastAsia="zh-CN"/>
        </w:rPr>
        <w:t>An un-trusted hardware will impact all of applications r</w:t>
      </w:r>
      <w:r w:rsidR="0020435E">
        <w:rPr>
          <w:rFonts w:hint="eastAsia"/>
          <w:lang w:eastAsia="zh-CN"/>
        </w:rPr>
        <w:t>u</w:t>
      </w:r>
      <w:r w:rsidR="00A71733">
        <w:rPr>
          <w:rFonts w:hint="eastAsia"/>
          <w:lang w:eastAsia="zh-CN"/>
        </w:rPr>
        <w:t>n</w:t>
      </w:r>
      <w:r w:rsidR="00485534">
        <w:rPr>
          <w:rFonts w:hint="eastAsia"/>
          <w:lang w:eastAsia="zh-CN"/>
        </w:rPr>
        <w:t>ning</w:t>
      </w:r>
      <w:r w:rsidR="00A71733">
        <w:rPr>
          <w:rFonts w:hint="eastAsia"/>
          <w:lang w:eastAsia="zh-CN"/>
        </w:rPr>
        <w:t xml:space="preserve"> on the hardware. For example, an attacker can utilize Meltdown to access </w:t>
      </w:r>
      <w:r w:rsidR="00A71733">
        <w:rPr>
          <w:lang w:eastAsia="zh-CN"/>
        </w:rPr>
        <w:t>system</w:t>
      </w:r>
      <w:r w:rsidR="00A71733">
        <w:rPr>
          <w:rFonts w:hint="eastAsia"/>
          <w:lang w:eastAsia="zh-CN"/>
        </w:rPr>
        <w:t xml:space="preserve"> memory and other memory for process to obtain </w:t>
      </w:r>
      <w:r w:rsidR="00A71733">
        <w:rPr>
          <w:lang w:eastAsia="zh-CN"/>
        </w:rPr>
        <w:t>sensitive</w:t>
      </w:r>
      <w:r w:rsidR="00A71733">
        <w:rPr>
          <w:rFonts w:hint="eastAsia"/>
          <w:lang w:eastAsia="zh-CN"/>
        </w:rPr>
        <w:t xml:space="preserve"> data of OS and other process. In order to protect MNO</w:t>
      </w:r>
      <w:r w:rsidR="00A71733">
        <w:rPr>
          <w:lang w:eastAsia="zh-CN"/>
        </w:rPr>
        <w:t>’</w:t>
      </w:r>
      <w:r w:rsidR="00A71733">
        <w:rPr>
          <w:rFonts w:hint="eastAsia"/>
          <w:lang w:eastAsia="zh-CN"/>
        </w:rPr>
        <w:t xml:space="preserve">s service security, </w:t>
      </w:r>
      <w:r w:rsidR="00452CA6">
        <w:rPr>
          <w:rFonts w:hint="eastAsia"/>
          <w:lang w:eastAsia="zh-CN"/>
        </w:rPr>
        <w:t>the MNO should</w:t>
      </w:r>
      <w:r w:rsidR="00452CA6" w:rsidRPr="001D42E8">
        <w:rPr>
          <w:lang w:eastAsia="zh-CN"/>
        </w:rPr>
        <w:t xml:space="preserve"> deploy the purchased VNF </w:t>
      </w:r>
      <w:r w:rsidR="00452CA6">
        <w:rPr>
          <w:rFonts w:hint="eastAsia"/>
          <w:lang w:eastAsia="zh-CN"/>
        </w:rPr>
        <w:t xml:space="preserve">and virtualization layer </w:t>
      </w:r>
      <w:r w:rsidR="00452CA6" w:rsidRPr="001D42E8">
        <w:rPr>
          <w:lang w:eastAsia="zh-CN"/>
        </w:rPr>
        <w:t xml:space="preserve">to the trusted hardware provided by </w:t>
      </w:r>
      <w:r w:rsidR="00452CA6">
        <w:rPr>
          <w:rFonts w:hint="eastAsia"/>
          <w:lang w:eastAsia="zh-CN"/>
        </w:rPr>
        <w:t>hardware</w:t>
      </w:r>
      <w:r w:rsidR="00452CA6" w:rsidRPr="001D42E8">
        <w:rPr>
          <w:lang w:eastAsia="zh-CN"/>
        </w:rPr>
        <w:t xml:space="preserve"> provider.</w:t>
      </w:r>
      <w:r w:rsidR="00452CA6">
        <w:rPr>
          <w:rFonts w:hint="eastAsia"/>
          <w:lang w:eastAsia="zh-CN"/>
        </w:rPr>
        <w:t xml:space="preserve"> </w:t>
      </w:r>
      <w:r w:rsidR="00452CA6" w:rsidRPr="001D42E8">
        <w:rPr>
          <w:lang w:eastAsia="zh-CN"/>
        </w:rPr>
        <w:t xml:space="preserve">Therefore, </w:t>
      </w:r>
      <w:r w:rsidR="00452CA6">
        <w:rPr>
          <w:rFonts w:hint="eastAsia"/>
          <w:lang w:eastAsia="zh-CN"/>
        </w:rPr>
        <w:t>a</w:t>
      </w:r>
      <w:r w:rsidR="00452CA6" w:rsidRPr="001D42E8">
        <w:rPr>
          <w:lang w:eastAsia="zh-CN"/>
        </w:rPr>
        <w:t xml:space="preserve"> </w:t>
      </w:r>
      <w:r w:rsidR="00452CA6">
        <w:rPr>
          <w:rFonts w:hint="eastAsia"/>
          <w:lang w:eastAsia="zh-CN"/>
        </w:rPr>
        <w:t>hardware</w:t>
      </w:r>
      <w:r w:rsidR="00452CA6" w:rsidRPr="001D42E8">
        <w:rPr>
          <w:lang w:eastAsia="zh-CN"/>
        </w:rPr>
        <w:t xml:space="preserve"> provider can pro</w:t>
      </w:r>
      <w:r w:rsidR="00DF0BB2">
        <w:rPr>
          <w:lang w:eastAsia="zh-CN"/>
        </w:rPr>
        <w:t>ve the security of the hardware</w:t>
      </w:r>
      <w:r w:rsidR="00DF0BB2">
        <w:rPr>
          <w:rFonts w:hint="eastAsia"/>
          <w:lang w:eastAsia="zh-CN"/>
        </w:rPr>
        <w:t xml:space="preserve"> </w:t>
      </w:r>
      <w:r w:rsidR="00452CA6">
        <w:rPr>
          <w:lang w:eastAsia="zh-CN"/>
        </w:rPr>
        <w:t>by providing</w:t>
      </w:r>
      <w:r w:rsidR="00452CA6" w:rsidRPr="001D42E8">
        <w:rPr>
          <w:lang w:eastAsia="zh-CN"/>
        </w:rPr>
        <w:t xml:space="preserve"> the security </w:t>
      </w:r>
      <w:r w:rsidR="00452CA6">
        <w:rPr>
          <w:rFonts w:hint="eastAsia"/>
          <w:lang w:eastAsia="zh-CN"/>
        </w:rPr>
        <w:t xml:space="preserve">assurance </w:t>
      </w:r>
      <w:r w:rsidR="00452CA6" w:rsidRPr="001D42E8">
        <w:rPr>
          <w:lang w:eastAsia="zh-CN"/>
        </w:rPr>
        <w:t xml:space="preserve">evaluation </w:t>
      </w:r>
      <w:r w:rsidR="00452CA6">
        <w:rPr>
          <w:rFonts w:hint="eastAsia"/>
          <w:lang w:eastAsia="zh-CN"/>
        </w:rPr>
        <w:t>report(s)</w:t>
      </w:r>
      <w:r w:rsidR="00452CA6" w:rsidRPr="001D42E8">
        <w:rPr>
          <w:lang w:eastAsia="zh-CN"/>
        </w:rPr>
        <w:t xml:space="preserve"> of the hardware.</w:t>
      </w:r>
      <w:r w:rsidR="00452CA6">
        <w:rPr>
          <w:rFonts w:hint="eastAsia"/>
          <w:lang w:eastAsia="zh-CN"/>
        </w:rPr>
        <w:t xml:space="preserve"> It means that </w:t>
      </w:r>
      <w:proofErr w:type="spellStart"/>
      <w:r w:rsidR="00452CA6">
        <w:rPr>
          <w:rFonts w:hint="eastAsia"/>
          <w:lang w:eastAsia="zh-CN"/>
        </w:rPr>
        <w:t>ToE</w:t>
      </w:r>
      <w:proofErr w:type="spellEnd"/>
      <w:r w:rsidR="00452CA6">
        <w:rPr>
          <w:rFonts w:hint="eastAsia"/>
          <w:lang w:eastAsia="zh-CN"/>
        </w:rPr>
        <w:t xml:space="preserve"> can be </w:t>
      </w:r>
      <w:r w:rsidR="00452CA6" w:rsidRPr="001D42E8">
        <w:rPr>
          <w:lang w:eastAsia="zh-CN"/>
        </w:rPr>
        <w:t>hardware</w:t>
      </w:r>
      <w:r w:rsidR="00452CA6">
        <w:rPr>
          <w:rFonts w:hint="eastAsia"/>
          <w:lang w:eastAsia="zh-CN"/>
        </w:rPr>
        <w:t xml:space="preserve"> for the hardware</w:t>
      </w:r>
      <w:r w:rsidR="00452CA6" w:rsidRPr="001D42E8">
        <w:rPr>
          <w:lang w:eastAsia="zh-CN"/>
        </w:rPr>
        <w:t xml:space="preserve"> provider</w:t>
      </w:r>
      <w:r w:rsidR="00452CA6">
        <w:rPr>
          <w:rFonts w:hint="eastAsia"/>
          <w:lang w:eastAsia="zh-CN"/>
        </w:rPr>
        <w:t>.</w:t>
      </w:r>
    </w:p>
    <w:p w:rsidR="00C73130" w:rsidRDefault="00452CA6" w:rsidP="005529CF">
      <w:pPr>
        <w:rPr>
          <w:lang w:eastAsia="zh-CN"/>
        </w:rPr>
      </w:pPr>
      <w:r>
        <w:rPr>
          <w:rFonts w:hint="eastAsia"/>
          <w:lang w:eastAsia="zh-CN"/>
        </w:rPr>
        <w:t xml:space="preserve">From the above analysis, </w:t>
      </w:r>
      <w:r w:rsidR="0020435E">
        <w:rPr>
          <w:rFonts w:hint="eastAsia"/>
          <w:lang w:eastAsia="zh-CN"/>
        </w:rPr>
        <w:t>a</w:t>
      </w:r>
      <w:r w:rsidR="0020435E" w:rsidRPr="0020435E">
        <w:rPr>
          <w:lang w:eastAsia="zh-CN"/>
        </w:rPr>
        <w:t>ccording to the purchased</w:t>
      </w:r>
      <w:r w:rsidR="0020435E">
        <w:rPr>
          <w:rFonts w:hint="eastAsia"/>
          <w:lang w:eastAsia="zh-CN"/>
        </w:rPr>
        <w:t xml:space="preserve"> virtualized network </w:t>
      </w:r>
      <w:r w:rsidR="0020435E" w:rsidRPr="0020435E">
        <w:rPr>
          <w:lang w:eastAsia="zh-CN"/>
        </w:rPr>
        <w:t>products and the</w:t>
      </w:r>
      <w:r w:rsidR="0020435E">
        <w:rPr>
          <w:rFonts w:hint="eastAsia"/>
          <w:lang w:eastAsia="zh-CN"/>
        </w:rPr>
        <w:t xml:space="preserve"> decoupling</w:t>
      </w:r>
      <w:r w:rsidR="0020435E" w:rsidRPr="0020435E">
        <w:rPr>
          <w:lang w:eastAsia="zh-CN"/>
        </w:rPr>
        <w:t xml:space="preserve"> way</w:t>
      </w:r>
      <w:r w:rsidR="0020435E">
        <w:rPr>
          <w:rFonts w:hint="eastAsia"/>
          <w:lang w:eastAsia="zh-CN"/>
        </w:rPr>
        <w:t>s</w:t>
      </w:r>
      <w:r w:rsidR="0020435E" w:rsidRPr="0020435E">
        <w:rPr>
          <w:lang w:eastAsia="zh-CN"/>
        </w:rPr>
        <w:t xml:space="preserve">, there are </w:t>
      </w:r>
      <w:r w:rsidR="0020435E">
        <w:rPr>
          <w:rFonts w:hint="eastAsia"/>
          <w:lang w:eastAsia="zh-CN"/>
        </w:rPr>
        <w:t>six</w:t>
      </w:r>
      <w:r w:rsidR="0020435E" w:rsidRPr="0020435E">
        <w:rPr>
          <w:lang w:eastAsia="zh-CN"/>
        </w:rPr>
        <w:t xml:space="preserve"> types of </w:t>
      </w:r>
      <w:proofErr w:type="spellStart"/>
      <w:r w:rsidR="0020435E" w:rsidRPr="0020435E">
        <w:rPr>
          <w:lang w:eastAsia="zh-CN"/>
        </w:rPr>
        <w:t>ToE</w:t>
      </w:r>
      <w:proofErr w:type="spellEnd"/>
      <w:r w:rsidR="0020435E">
        <w:rPr>
          <w:rFonts w:hint="eastAsia"/>
          <w:lang w:eastAsia="zh-CN"/>
        </w:rPr>
        <w:t>:</w:t>
      </w:r>
    </w:p>
    <w:p w:rsidR="0020435E" w:rsidRDefault="0020435E" w:rsidP="0020435E">
      <w:pPr>
        <w:pStyle w:val="a8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ToE1:</w:t>
      </w:r>
      <w:r w:rsidRPr="001839D3">
        <w:rPr>
          <w:lang w:eastAsia="zh-CN"/>
        </w:rPr>
        <w:t xml:space="preserve"> </w:t>
      </w:r>
      <w:r w:rsidRPr="0020435E">
        <w:rPr>
          <w:lang w:eastAsia="zh-CN"/>
        </w:rPr>
        <w:t>VNF</w:t>
      </w:r>
      <w:r w:rsidR="001839D3">
        <w:rPr>
          <w:rFonts w:hint="eastAsia"/>
          <w:lang w:eastAsia="zh-CN"/>
        </w:rPr>
        <w:t xml:space="preserve"> (hardware and virtualization layer are assumed trust</w:t>
      </w:r>
      <w:r w:rsidR="00485534">
        <w:rPr>
          <w:rFonts w:hint="eastAsia"/>
          <w:lang w:eastAsia="zh-CN"/>
        </w:rPr>
        <w:t>ed</w:t>
      </w:r>
      <w:r w:rsidR="001839D3">
        <w:rPr>
          <w:rFonts w:hint="eastAsia"/>
          <w:lang w:eastAsia="zh-CN"/>
        </w:rPr>
        <w:t>.)</w:t>
      </w:r>
    </w:p>
    <w:p w:rsidR="001839D3" w:rsidRDefault="0020435E" w:rsidP="001839D3">
      <w:pPr>
        <w:pStyle w:val="a8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ToE2: </w:t>
      </w:r>
      <w:r w:rsidR="001839D3" w:rsidRPr="001839D3">
        <w:rPr>
          <w:lang w:eastAsia="zh-CN"/>
        </w:rPr>
        <w:t xml:space="preserve">virtualization layer </w:t>
      </w:r>
      <w:r w:rsidR="001839D3">
        <w:rPr>
          <w:rFonts w:hint="eastAsia"/>
          <w:lang w:eastAsia="zh-CN"/>
        </w:rPr>
        <w:t>(hardware is assumed trust</w:t>
      </w:r>
      <w:r w:rsidR="00485534">
        <w:rPr>
          <w:rFonts w:hint="eastAsia"/>
          <w:lang w:eastAsia="zh-CN"/>
        </w:rPr>
        <w:t>ed</w:t>
      </w:r>
      <w:r w:rsidR="001839D3">
        <w:rPr>
          <w:rFonts w:hint="eastAsia"/>
          <w:lang w:eastAsia="zh-CN"/>
        </w:rPr>
        <w:t>.)</w:t>
      </w:r>
    </w:p>
    <w:p w:rsidR="0020435E" w:rsidRDefault="001839D3" w:rsidP="0020435E">
      <w:pPr>
        <w:pStyle w:val="a8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ToE3:</w:t>
      </w:r>
      <w:r w:rsidRPr="001839D3">
        <w:rPr>
          <w:lang w:eastAsia="zh-CN"/>
        </w:rPr>
        <w:t xml:space="preserve"> </w:t>
      </w:r>
      <w:r w:rsidRPr="0020435E">
        <w:rPr>
          <w:lang w:eastAsia="zh-CN"/>
        </w:rPr>
        <w:t xml:space="preserve">hardware </w:t>
      </w:r>
    </w:p>
    <w:p w:rsidR="001839D3" w:rsidRDefault="001839D3" w:rsidP="001839D3">
      <w:pPr>
        <w:pStyle w:val="a8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ToE4:</w:t>
      </w:r>
      <w:r w:rsidRPr="001839D3">
        <w:rPr>
          <w:lang w:eastAsia="zh-CN"/>
        </w:rPr>
        <w:t xml:space="preserve"> </w:t>
      </w:r>
      <w:r>
        <w:rPr>
          <w:rFonts w:hint="eastAsia"/>
          <w:lang w:eastAsia="zh-CN"/>
        </w:rPr>
        <w:t>VNF +</w:t>
      </w:r>
      <w:r w:rsidRPr="001839D3">
        <w:rPr>
          <w:lang w:eastAsia="zh-CN"/>
        </w:rPr>
        <w:t xml:space="preserve"> </w:t>
      </w:r>
      <w:r w:rsidRPr="0020435E">
        <w:rPr>
          <w:lang w:eastAsia="zh-CN"/>
        </w:rPr>
        <w:t>virtual</w:t>
      </w:r>
      <w:r w:rsidRPr="0020435E">
        <w:rPr>
          <w:rFonts w:hint="eastAsia"/>
          <w:lang w:eastAsia="zh-CN"/>
        </w:rPr>
        <w:t>ization</w:t>
      </w:r>
      <w:r w:rsidRPr="0020435E">
        <w:rPr>
          <w:lang w:eastAsia="zh-CN"/>
        </w:rPr>
        <w:t xml:space="preserve"> layer</w:t>
      </w:r>
      <w:r w:rsidRPr="001839D3">
        <w:rPr>
          <w:lang w:eastAsia="zh-CN"/>
        </w:rPr>
        <w:t xml:space="preserve"> </w:t>
      </w:r>
      <w:r>
        <w:rPr>
          <w:rFonts w:hint="eastAsia"/>
          <w:lang w:eastAsia="zh-CN"/>
        </w:rPr>
        <w:t>(hardware is assumed trust</w:t>
      </w:r>
      <w:r w:rsidR="00485534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>.)</w:t>
      </w:r>
    </w:p>
    <w:p w:rsidR="001839D3" w:rsidRPr="001839D3" w:rsidRDefault="001839D3" w:rsidP="0020435E">
      <w:pPr>
        <w:pStyle w:val="a8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ToE5: </w:t>
      </w:r>
      <w:r w:rsidRPr="0020435E">
        <w:rPr>
          <w:lang w:eastAsia="zh-CN"/>
        </w:rPr>
        <w:t>virtual</w:t>
      </w:r>
      <w:r w:rsidRPr="0020435E">
        <w:rPr>
          <w:rFonts w:hint="eastAsia"/>
          <w:lang w:eastAsia="zh-CN"/>
        </w:rPr>
        <w:t>ization</w:t>
      </w:r>
      <w:r w:rsidRPr="0020435E">
        <w:rPr>
          <w:lang w:eastAsia="zh-CN"/>
        </w:rPr>
        <w:t xml:space="preserve"> layer</w:t>
      </w:r>
      <w:r>
        <w:rPr>
          <w:rFonts w:hint="eastAsia"/>
          <w:lang w:eastAsia="zh-CN"/>
        </w:rPr>
        <w:t xml:space="preserve"> </w:t>
      </w:r>
      <w:r w:rsidRPr="001839D3">
        <w:rPr>
          <w:rFonts w:hint="eastAsia"/>
          <w:lang w:eastAsia="zh-CN"/>
        </w:rPr>
        <w:t>+ hardware</w:t>
      </w:r>
    </w:p>
    <w:p w:rsidR="00CD0E8A" w:rsidRPr="00CD0E8A" w:rsidRDefault="001839D3" w:rsidP="00DF5558">
      <w:pPr>
        <w:pStyle w:val="a8"/>
        <w:numPr>
          <w:ilvl w:val="0"/>
          <w:numId w:val="7"/>
        </w:numPr>
        <w:ind w:firstLineChars="0"/>
        <w:rPr>
          <w:lang w:eastAsia="zh-CN"/>
        </w:rPr>
      </w:pPr>
      <w:r w:rsidRPr="001839D3">
        <w:rPr>
          <w:rFonts w:hint="eastAsia"/>
          <w:lang w:eastAsia="zh-CN"/>
        </w:rPr>
        <w:t xml:space="preserve">ToE6: </w:t>
      </w:r>
      <w:r w:rsidRPr="001839D3">
        <w:rPr>
          <w:lang w:eastAsia="zh-CN"/>
        </w:rPr>
        <w:t>VNF+ virtual</w:t>
      </w:r>
      <w:r w:rsidRPr="001839D3">
        <w:rPr>
          <w:rFonts w:hint="eastAsia"/>
          <w:lang w:eastAsia="zh-CN"/>
        </w:rPr>
        <w:t>ization</w:t>
      </w:r>
      <w:r w:rsidRPr="001839D3">
        <w:rPr>
          <w:lang w:eastAsia="zh-CN"/>
        </w:rPr>
        <w:t xml:space="preserve"> layer + hardware</w:t>
      </w:r>
    </w:p>
    <w:p w:rsidR="00F758C6" w:rsidRPr="00223002" w:rsidRDefault="00185E7C" w:rsidP="00DF555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Conclusion </w:t>
      </w:r>
      <w:r w:rsidR="00C73130" w:rsidRPr="00C73130">
        <w:rPr>
          <w:rFonts w:hint="eastAsia"/>
          <w:b/>
          <w:u w:val="single"/>
          <w:lang w:eastAsia="zh-CN"/>
        </w:rPr>
        <w:t>2</w:t>
      </w:r>
      <w:r w:rsidR="00C73130" w:rsidRPr="00C73130">
        <w:rPr>
          <w:rFonts w:hint="eastAsia"/>
          <w:b/>
          <w:u w:val="single"/>
          <w:lang w:eastAsia="zh-CN"/>
        </w:rPr>
        <w:t>：</w:t>
      </w:r>
      <w:r w:rsidRPr="00185E7C">
        <w:rPr>
          <w:b/>
          <w:u w:val="single"/>
          <w:lang w:eastAsia="zh-CN"/>
        </w:rPr>
        <w:t xml:space="preserve">The </w:t>
      </w:r>
      <w:r>
        <w:rPr>
          <w:rFonts w:hint="eastAsia"/>
          <w:b/>
          <w:u w:val="single"/>
          <w:lang w:eastAsia="zh-CN"/>
        </w:rPr>
        <w:t>MNO</w:t>
      </w:r>
      <w:r w:rsidRPr="00185E7C">
        <w:rPr>
          <w:b/>
          <w:u w:val="single"/>
          <w:lang w:eastAsia="zh-CN"/>
        </w:rPr>
        <w:t xml:space="preserve"> can decide </w:t>
      </w:r>
      <w:r>
        <w:rPr>
          <w:rFonts w:hint="eastAsia"/>
          <w:b/>
          <w:u w:val="single"/>
          <w:lang w:eastAsia="zh-CN"/>
        </w:rPr>
        <w:t>which</w:t>
      </w:r>
      <w:r w:rsidRPr="00185E7C">
        <w:rPr>
          <w:b/>
          <w:u w:val="single"/>
          <w:lang w:eastAsia="zh-CN"/>
        </w:rPr>
        <w:t xml:space="preserve"> security </w:t>
      </w:r>
      <w:r>
        <w:rPr>
          <w:rFonts w:hint="eastAsia"/>
          <w:b/>
          <w:u w:val="single"/>
          <w:lang w:eastAsia="zh-CN"/>
        </w:rPr>
        <w:t xml:space="preserve">assurance </w:t>
      </w:r>
      <w:r w:rsidRPr="00185E7C">
        <w:rPr>
          <w:b/>
          <w:u w:val="single"/>
          <w:lang w:eastAsia="zh-CN"/>
        </w:rPr>
        <w:t xml:space="preserve">evaluation </w:t>
      </w:r>
      <w:r>
        <w:rPr>
          <w:rFonts w:hint="eastAsia"/>
          <w:b/>
          <w:u w:val="single"/>
          <w:lang w:eastAsia="zh-CN"/>
        </w:rPr>
        <w:t xml:space="preserve">report </w:t>
      </w:r>
      <w:r>
        <w:rPr>
          <w:b/>
          <w:u w:val="single"/>
          <w:lang w:eastAsia="zh-CN"/>
        </w:rPr>
        <w:t xml:space="preserve">of </w:t>
      </w:r>
      <w:proofErr w:type="spellStart"/>
      <w:r w:rsidRPr="00185E7C">
        <w:rPr>
          <w:b/>
          <w:u w:val="single"/>
          <w:lang w:eastAsia="zh-CN"/>
        </w:rPr>
        <w:t>ToE</w:t>
      </w:r>
      <w:proofErr w:type="spellEnd"/>
      <w:r w:rsidR="00223002">
        <w:rPr>
          <w:rFonts w:hint="eastAsia"/>
          <w:b/>
          <w:u w:val="single"/>
          <w:lang w:eastAsia="zh-CN"/>
        </w:rPr>
        <w:t xml:space="preserve"> is needed according to </w:t>
      </w:r>
      <w:r w:rsidR="00DF0BB2" w:rsidRPr="00185E7C">
        <w:rPr>
          <w:b/>
          <w:u w:val="single"/>
          <w:lang w:eastAsia="zh-CN"/>
        </w:rPr>
        <w:t xml:space="preserve">the purchased </w:t>
      </w:r>
      <w:r w:rsidR="00DF0BB2">
        <w:rPr>
          <w:rFonts w:hint="eastAsia"/>
          <w:b/>
          <w:u w:val="single"/>
          <w:lang w:eastAsia="zh-CN"/>
        </w:rPr>
        <w:t xml:space="preserve">virtualized network </w:t>
      </w:r>
      <w:r w:rsidR="00DF0BB2" w:rsidRPr="00185E7C">
        <w:rPr>
          <w:b/>
          <w:u w:val="single"/>
          <w:lang w:eastAsia="zh-CN"/>
        </w:rPr>
        <w:t xml:space="preserve">products </w:t>
      </w:r>
      <w:r w:rsidR="00DF0BB2">
        <w:rPr>
          <w:rFonts w:hint="eastAsia"/>
          <w:b/>
          <w:u w:val="single"/>
          <w:lang w:eastAsia="zh-CN"/>
        </w:rPr>
        <w:t xml:space="preserve">which </w:t>
      </w:r>
      <w:r w:rsidR="00485534">
        <w:rPr>
          <w:rFonts w:hint="eastAsia"/>
          <w:b/>
          <w:u w:val="single"/>
          <w:lang w:eastAsia="zh-CN"/>
        </w:rPr>
        <w:t xml:space="preserve">rely on </w:t>
      </w:r>
      <w:r w:rsidRPr="00185E7C">
        <w:rPr>
          <w:b/>
          <w:u w:val="single"/>
          <w:lang w:eastAsia="zh-CN"/>
        </w:rPr>
        <w:t xml:space="preserve">the deployment </w:t>
      </w:r>
      <w:r w:rsidR="00223002">
        <w:rPr>
          <w:rFonts w:hint="eastAsia"/>
          <w:b/>
          <w:u w:val="single"/>
          <w:lang w:eastAsia="zh-CN"/>
        </w:rPr>
        <w:t>scenarios</w:t>
      </w:r>
      <w:r w:rsidR="00DF0BB2">
        <w:rPr>
          <w:rFonts w:hint="eastAsia"/>
          <w:b/>
          <w:u w:val="single"/>
          <w:lang w:eastAsia="zh-CN"/>
        </w:rPr>
        <w:t xml:space="preserve"> and </w:t>
      </w:r>
      <w:r w:rsidR="00DF0BB2" w:rsidRPr="00185E7C">
        <w:rPr>
          <w:b/>
          <w:u w:val="single"/>
          <w:lang w:eastAsia="zh-CN"/>
        </w:rPr>
        <w:t xml:space="preserve">the decoupling </w:t>
      </w:r>
      <w:r w:rsidR="00DF0BB2">
        <w:rPr>
          <w:rFonts w:hint="eastAsia"/>
          <w:b/>
          <w:u w:val="single"/>
          <w:lang w:eastAsia="zh-CN"/>
        </w:rPr>
        <w:t>ways</w:t>
      </w:r>
      <w:r w:rsidR="00223002">
        <w:rPr>
          <w:rFonts w:hint="eastAsia"/>
          <w:b/>
          <w:u w:val="single"/>
          <w:lang w:eastAsia="zh-CN"/>
        </w:rPr>
        <w:t>.</w:t>
      </w:r>
    </w:p>
    <w:p w:rsidR="00041EDE" w:rsidRDefault="00223002" w:rsidP="00DF555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Conclusion </w:t>
      </w:r>
      <w:r w:rsidR="00041EDE">
        <w:rPr>
          <w:rFonts w:hint="eastAsia"/>
          <w:b/>
          <w:u w:val="single"/>
          <w:lang w:eastAsia="zh-CN"/>
        </w:rPr>
        <w:t>3</w:t>
      </w:r>
      <w:r>
        <w:rPr>
          <w:rFonts w:hint="eastAsia"/>
          <w:b/>
          <w:u w:val="single"/>
          <w:lang w:eastAsia="zh-CN"/>
        </w:rPr>
        <w:t xml:space="preserve">: The security assurance requirements included in </w:t>
      </w:r>
      <w:bookmarkStart w:id="10" w:name="OLE_LINK9"/>
      <w:bookmarkStart w:id="11" w:name="OLE_LINK10"/>
      <w:r>
        <w:rPr>
          <w:rFonts w:hint="eastAsia"/>
          <w:b/>
          <w:u w:val="single"/>
          <w:lang w:eastAsia="zh-CN"/>
        </w:rPr>
        <w:t>ToE4, ToE5 and ToE6</w:t>
      </w:r>
      <w:bookmarkEnd w:id="10"/>
      <w:bookmarkEnd w:id="11"/>
      <w:r>
        <w:rPr>
          <w:rFonts w:hint="eastAsia"/>
          <w:b/>
          <w:u w:val="single"/>
          <w:lang w:eastAsia="zh-CN"/>
        </w:rPr>
        <w:t xml:space="preserve"> can be covered by the partial security assurance requirements included in ToE1, ToE2 and ToE3 respectively.</w:t>
      </w:r>
    </w:p>
    <w:p w:rsidR="00223002" w:rsidRDefault="00223002" w:rsidP="00DF555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Conclusion 4: The </w:t>
      </w:r>
      <w:r w:rsidRPr="00223002">
        <w:rPr>
          <w:b/>
          <w:u w:val="single"/>
          <w:lang w:eastAsia="zh-CN"/>
        </w:rPr>
        <w:t xml:space="preserve">infrastructure (or hardware) provider can prove the infrastructure (or hardware) security to MNO </w:t>
      </w:r>
      <w:r>
        <w:rPr>
          <w:rFonts w:hint="eastAsia"/>
          <w:b/>
          <w:u w:val="single"/>
          <w:lang w:eastAsia="zh-CN"/>
        </w:rPr>
        <w:t>through</w:t>
      </w:r>
      <w:r w:rsidRPr="00223002">
        <w:rPr>
          <w:b/>
          <w:u w:val="single"/>
          <w:lang w:eastAsia="zh-CN"/>
        </w:rPr>
        <w:t xml:space="preserve"> providing </w:t>
      </w:r>
      <w:r>
        <w:rPr>
          <w:rFonts w:hint="eastAsia"/>
          <w:b/>
          <w:u w:val="single"/>
          <w:lang w:eastAsia="zh-CN"/>
        </w:rPr>
        <w:t xml:space="preserve">the </w:t>
      </w:r>
      <w:r w:rsidRPr="00185E7C">
        <w:rPr>
          <w:b/>
          <w:u w:val="single"/>
          <w:lang w:eastAsia="zh-CN"/>
        </w:rPr>
        <w:t xml:space="preserve">security </w:t>
      </w:r>
      <w:r>
        <w:rPr>
          <w:rFonts w:hint="eastAsia"/>
          <w:b/>
          <w:u w:val="single"/>
          <w:lang w:eastAsia="zh-CN"/>
        </w:rPr>
        <w:t xml:space="preserve">assurance </w:t>
      </w:r>
      <w:r w:rsidRPr="00185E7C">
        <w:rPr>
          <w:b/>
          <w:u w:val="single"/>
          <w:lang w:eastAsia="zh-CN"/>
        </w:rPr>
        <w:t xml:space="preserve">evaluation </w:t>
      </w:r>
      <w:r>
        <w:rPr>
          <w:rFonts w:hint="eastAsia"/>
          <w:b/>
          <w:u w:val="single"/>
          <w:lang w:eastAsia="zh-CN"/>
        </w:rPr>
        <w:t>report</w:t>
      </w:r>
      <w:r w:rsidRPr="00223002">
        <w:rPr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 xml:space="preserve">of </w:t>
      </w:r>
      <w:r w:rsidRPr="00223002">
        <w:rPr>
          <w:b/>
          <w:u w:val="single"/>
          <w:lang w:eastAsia="zh-CN"/>
        </w:rPr>
        <w:t xml:space="preserve">the </w:t>
      </w:r>
      <w:r>
        <w:rPr>
          <w:rFonts w:hint="eastAsia"/>
          <w:b/>
          <w:u w:val="single"/>
          <w:lang w:eastAsia="zh-CN"/>
        </w:rPr>
        <w:t>ToE5</w:t>
      </w:r>
      <w:r w:rsidRPr="00223002">
        <w:rPr>
          <w:b/>
          <w:u w:val="single"/>
          <w:lang w:eastAsia="zh-CN"/>
        </w:rPr>
        <w:t xml:space="preserve"> (or </w:t>
      </w:r>
      <w:r>
        <w:rPr>
          <w:rFonts w:hint="eastAsia"/>
          <w:b/>
          <w:u w:val="single"/>
          <w:lang w:eastAsia="zh-CN"/>
        </w:rPr>
        <w:t>ToE3</w:t>
      </w:r>
      <w:r w:rsidRPr="00223002">
        <w:rPr>
          <w:b/>
          <w:u w:val="single"/>
          <w:lang w:eastAsia="zh-CN"/>
        </w:rPr>
        <w:t>)</w:t>
      </w:r>
      <w:r>
        <w:rPr>
          <w:rFonts w:hint="eastAsia"/>
          <w:b/>
          <w:u w:val="single"/>
          <w:lang w:eastAsia="zh-CN"/>
        </w:rPr>
        <w:t>.</w:t>
      </w:r>
    </w:p>
    <w:p w:rsidR="00737F17" w:rsidRPr="00F758C6" w:rsidRDefault="00F27765" w:rsidP="00F27765">
      <w:pPr>
        <w:rPr>
          <w:lang w:eastAsia="zh-CN"/>
        </w:rPr>
      </w:pPr>
      <w:r>
        <w:rPr>
          <w:rFonts w:hint="eastAsia"/>
          <w:b/>
          <w:u w:val="single"/>
          <w:lang w:eastAsia="zh-CN"/>
        </w:rPr>
        <w:t>Suggestion</w:t>
      </w:r>
      <w:r w:rsidR="00A77557">
        <w:rPr>
          <w:rFonts w:hint="eastAsia"/>
          <w:b/>
          <w:u w:val="single"/>
          <w:lang w:eastAsia="zh-CN"/>
        </w:rPr>
        <w:t>：</w:t>
      </w:r>
      <w:r>
        <w:rPr>
          <w:rFonts w:hint="eastAsia"/>
          <w:b/>
          <w:u w:val="single"/>
          <w:lang w:eastAsia="zh-CN"/>
        </w:rPr>
        <w:t xml:space="preserve">To reduce workload and save time, it is suggested that ToE1, ToE2 and ToE3 </w:t>
      </w:r>
      <w:r w:rsidR="009F4004">
        <w:rPr>
          <w:rFonts w:hint="eastAsia"/>
          <w:b/>
          <w:u w:val="single"/>
          <w:lang w:eastAsia="zh-CN"/>
        </w:rPr>
        <w:t>should be</w:t>
      </w:r>
      <w:r>
        <w:rPr>
          <w:rFonts w:hint="eastAsia"/>
          <w:b/>
          <w:u w:val="single"/>
          <w:lang w:eastAsia="zh-CN"/>
        </w:rPr>
        <w:t xml:space="preserve"> as security assurance evaluation scope of 3GPP virtualization network products firstly. </w:t>
      </w:r>
      <w:r w:rsidR="009F4004">
        <w:rPr>
          <w:rFonts w:hint="eastAsia"/>
          <w:b/>
          <w:u w:val="single"/>
          <w:lang w:eastAsia="zh-CN"/>
        </w:rPr>
        <w:t>Then,</w:t>
      </w:r>
      <w:r>
        <w:rPr>
          <w:rFonts w:hint="eastAsia"/>
          <w:b/>
          <w:u w:val="single"/>
          <w:lang w:eastAsia="zh-CN"/>
        </w:rPr>
        <w:t xml:space="preserve"> </w:t>
      </w:r>
      <w:bookmarkEnd w:id="0"/>
      <w:r w:rsidR="009F4004">
        <w:rPr>
          <w:rFonts w:hint="eastAsia"/>
          <w:b/>
          <w:u w:val="single"/>
          <w:lang w:eastAsia="zh-CN"/>
        </w:rPr>
        <w:t xml:space="preserve">which security assurance requirements of ToE1, ToE2 and ToE3 can apply to ToE4, ToE5 and ToE6 should be </w:t>
      </w:r>
      <w:r w:rsidR="00DF0BB2">
        <w:rPr>
          <w:b/>
          <w:u w:val="single"/>
          <w:lang w:eastAsia="zh-CN"/>
        </w:rPr>
        <w:t>explained</w:t>
      </w:r>
      <w:r w:rsidR="009F4004">
        <w:rPr>
          <w:rFonts w:hint="eastAsia"/>
          <w:b/>
          <w:u w:val="single"/>
          <w:lang w:eastAsia="zh-CN"/>
        </w:rPr>
        <w:t>.</w:t>
      </w:r>
    </w:p>
    <w:sectPr w:rsidR="00737F17" w:rsidRPr="00F758C6" w:rsidSect="00225A0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389" w:rsidRDefault="00710389">
      <w:r>
        <w:separator/>
      </w:r>
    </w:p>
  </w:endnote>
  <w:endnote w:type="continuationSeparator" w:id="0">
    <w:p w:rsidR="00710389" w:rsidRDefault="00710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C" w:rsidRDefault="00185E7C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389" w:rsidRDefault="00710389">
      <w:r>
        <w:separator/>
      </w:r>
    </w:p>
  </w:footnote>
  <w:footnote w:type="continuationSeparator" w:id="0">
    <w:p w:rsidR="00710389" w:rsidRDefault="007103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C" w:rsidRDefault="008E75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185E7C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150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185E7C" w:rsidRDefault="008E75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185E7C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15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185E7C" w:rsidRDefault="008E75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185E7C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150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185E7C" w:rsidRDefault="00185E7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2B4D1D"/>
    <w:multiLevelType w:val="hybridMultilevel"/>
    <w:tmpl w:val="08F61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7EB62C5"/>
    <w:multiLevelType w:val="hybridMultilevel"/>
    <w:tmpl w:val="B112751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EB623F"/>
    <w:multiLevelType w:val="hybridMultilevel"/>
    <w:tmpl w:val="CF266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BB4E4A"/>
    <w:multiLevelType w:val="hybridMultilevel"/>
    <w:tmpl w:val="6C3EF70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33397"/>
    <w:rsid w:val="00040095"/>
    <w:rsid w:val="00041EDE"/>
    <w:rsid w:val="000462C1"/>
    <w:rsid w:val="00051834"/>
    <w:rsid w:val="00053B15"/>
    <w:rsid w:val="00054A22"/>
    <w:rsid w:val="000608C3"/>
    <w:rsid w:val="0006481F"/>
    <w:rsid w:val="000655A6"/>
    <w:rsid w:val="00070F71"/>
    <w:rsid w:val="00080512"/>
    <w:rsid w:val="0008124A"/>
    <w:rsid w:val="000C71B0"/>
    <w:rsid w:val="000D58AB"/>
    <w:rsid w:val="000E4A74"/>
    <w:rsid w:val="000E591B"/>
    <w:rsid w:val="00102AB9"/>
    <w:rsid w:val="00121E63"/>
    <w:rsid w:val="00177044"/>
    <w:rsid w:val="001839D3"/>
    <w:rsid w:val="00185E7C"/>
    <w:rsid w:val="0019421A"/>
    <w:rsid w:val="001D02C2"/>
    <w:rsid w:val="001D42E8"/>
    <w:rsid w:val="001D691E"/>
    <w:rsid w:val="001E6295"/>
    <w:rsid w:val="001F168B"/>
    <w:rsid w:val="001F448B"/>
    <w:rsid w:val="0020435E"/>
    <w:rsid w:val="00223002"/>
    <w:rsid w:val="00225A0B"/>
    <w:rsid w:val="002336F9"/>
    <w:rsid w:val="002347A2"/>
    <w:rsid w:val="00240A2B"/>
    <w:rsid w:val="0026283D"/>
    <w:rsid w:val="00270513"/>
    <w:rsid w:val="00273B3E"/>
    <w:rsid w:val="00301E90"/>
    <w:rsid w:val="00313A5D"/>
    <w:rsid w:val="003172DC"/>
    <w:rsid w:val="0035462D"/>
    <w:rsid w:val="00371555"/>
    <w:rsid w:val="00372CA8"/>
    <w:rsid w:val="00374179"/>
    <w:rsid w:val="003C3971"/>
    <w:rsid w:val="003C4AF8"/>
    <w:rsid w:val="003E2678"/>
    <w:rsid w:val="003F1C15"/>
    <w:rsid w:val="00403159"/>
    <w:rsid w:val="00406335"/>
    <w:rsid w:val="0043404A"/>
    <w:rsid w:val="00452CA6"/>
    <w:rsid w:val="00462C2D"/>
    <w:rsid w:val="00464E84"/>
    <w:rsid w:val="00472CC3"/>
    <w:rsid w:val="00485534"/>
    <w:rsid w:val="00492FCC"/>
    <w:rsid w:val="004937B7"/>
    <w:rsid w:val="004A5FDE"/>
    <w:rsid w:val="004B669B"/>
    <w:rsid w:val="004C1F85"/>
    <w:rsid w:val="004C4A95"/>
    <w:rsid w:val="004D3578"/>
    <w:rsid w:val="004D399A"/>
    <w:rsid w:val="004E213A"/>
    <w:rsid w:val="004E6DA2"/>
    <w:rsid w:val="004F405E"/>
    <w:rsid w:val="00503ED2"/>
    <w:rsid w:val="0053167F"/>
    <w:rsid w:val="00543E6C"/>
    <w:rsid w:val="0054546A"/>
    <w:rsid w:val="00545B89"/>
    <w:rsid w:val="005469FB"/>
    <w:rsid w:val="005529CF"/>
    <w:rsid w:val="00561341"/>
    <w:rsid w:val="00565087"/>
    <w:rsid w:val="00587E2E"/>
    <w:rsid w:val="005943C6"/>
    <w:rsid w:val="0059577E"/>
    <w:rsid w:val="005A198C"/>
    <w:rsid w:val="005C1C71"/>
    <w:rsid w:val="005D2E01"/>
    <w:rsid w:val="005F20D3"/>
    <w:rsid w:val="00614FDF"/>
    <w:rsid w:val="006151D9"/>
    <w:rsid w:val="00626150"/>
    <w:rsid w:val="00641D1B"/>
    <w:rsid w:val="00664D5E"/>
    <w:rsid w:val="0067665D"/>
    <w:rsid w:val="006850F8"/>
    <w:rsid w:val="00687706"/>
    <w:rsid w:val="006B3137"/>
    <w:rsid w:val="006C2699"/>
    <w:rsid w:val="006E5C86"/>
    <w:rsid w:val="006F64B6"/>
    <w:rsid w:val="00710389"/>
    <w:rsid w:val="00715E48"/>
    <w:rsid w:val="00720DFB"/>
    <w:rsid w:val="007314A4"/>
    <w:rsid w:val="0073486A"/>
    <w:rsid w:val="00734A5B"/>
    <w:rsid w:val="007368F8"/>
    <w:rsid w:val="00737F17"/>
    <w:rsid w:val="00744E76"/>
    <w:rsid w:val="00757A80"/>
    <w:rsid w:val="00781F0F"/>
    <w:rsid w:val="007955BB"/>
    <w:rsid w:val="007A3721"/>
    <w:rsid w:val="007F0356"/>
    <w:rsid w:val="007F2A43"/>
    <w:rsid w:val="008028A4"/>
    <w:rsid w:val="0080665C"/>
    <w:rsid w:val="008110A1"/>
    <w:rsid w:val="00811BD8"/>
    <w:rsid w:val="0081759E"/>
    <w:rsid w:val="008313ED"/>
    <w:rsid w:val="00853623"/>
    <w:rsid w:val="0085546A"/>
    <w:rsid w:val="0086021B"/>
    <w:rsid w:val="00867EA2"/>
    <w:rsid w:val="0087170B"/>
    <w:rsid w:val="008768CA"/>
    <w:rsid w:val="008854F5"/>
    <w:rsid w:val="008C2753"/>
    <w:rsid w:val="008E7588"/>
    <w:rsid w:val="0090271F"/>
    <w:rsid w:val="00902E23"/>
    <w:rsid w:val="0091348E"/>
    <w:rsid w:val="00914E28"/>
    <w:rsid w:val="00917CCB"/>
    <w:rsid w:val="0092069D"/>
    <w:rsid w:val="00936B60"/>
    <w:rsid w:val="00942EC2"/>
    <w:rsid w:val="00970C28"/>
    <w:rsid w:val="00990634"/>
    <w:rsid w:val="009A25BF"/>
    <w:rsid w:val="009C05D7"/>
    <w:rsid w:val="009D2AD4"/>
    <w:rsid w:val="009E0F8F"/>
    <w:rsid w:val="009F37B7"/>
    <w:rsid w:val="009F4004"/>
    <w:rsid w:val="00A10F02"/>
    <w:rsid w:val="00A164B4"/>
    <w:rsid w:val="00A4245B"/>
    <w:rsid w:val="00A43719"/>
    <w:rsid w:val="00A446C8"/>
    <w:rsid w:val="00A5128B"/>
    <w:rsid w:val="00A53724"/>
    <w:rsid w:val="00A6645C"/>
    <w:rsid w:val="00A71733"/>
    <w:rsid w:val="00A77557"/>
    <w:rsid w:val="00A82346"/>
    <w:rsid w:val="00A8301B"/>
    <w:rsid w:val="00AB357D"/>
    <w:rsid w:val="00B01FE2"/>
    <w:rsid w:val="00B0238B"/>
    <w:rsid w:val="00B15449"/>
    <w:rsid w:val="00B253C5"/>
    <w:rsid w:val="00B26848"/>
    <w:rsid w:val="00B57C1D"/>
    <w:rsid w:val="00B6483B"/>
    <w:rsid w:val="00B82E4E"/>
    <w:rsid w:val="00BA5191"/>
    <w:rsid w:val="00BB4C6E"/>
    <w:rsid w:val="00BC0F7D"/>
    <w:rsid w:val="00BD779E"/>
    <w:rsid w:val="00BF010A"/>
    <w:rsid w:val="00C05F55"/>
    <w:rsid w:val="00C300D6"/>
    <w:rsid w:val="00C323BF"/>
    <w:rsid w:val="00C33079"/>
    <w:rsid w:val="00C338A2"/>
    <w:rsid w:val="00C344C8"/>
    <w:rsid w:val="00C45231"/>
    <w:rsid w:val="00C72833"/>
    <w:rsid w:val="00C73130"/>
    <w:rsid w:val="00C81B52"/>
    <w:rsid w:val="00C83E01"/>
    <w:rsid w:val="00C93F40"/>
    <w:rsid w:val="00CA3D0C"/>
    <w:rsid w:val="00CB19BF"/>
    <w:rsid w:val="00CB5CD1"/>
    <w:rsid w:val="00CC2BBA"/>
    <w:rsid w:val="00CD0E8A"/>
    <w:rsid w:val="00CD71D6"/>
    <w:rsid w:val="00CE3A7A"/>
    <w:rsid w:val="00CE503E"/>
    <w:rsid w:val="00CF664F"/>
    <w:rsid w:val="00D0111B"/>
    <w:rsid w:val="00D66F8C"/>
    <w:rsid w:val="00D738D6"/>
    <w:rsid w:val="00D755EB"/>
    <w:rsid w:val="00D774BE"/>
    <w:rsid w:val="00D876BA"/>
    <w:rsid w:val="00D87E00"/>
    <w:rsid w:val="00D9134D"/>
    <w:rsid w:val="00DA7A03"/>
    <w:rsid w:val="00DB1818"/>
    <w:rsid w:val="00DC309B"/>
    <w:rsid w:val="00DC4DA2"/>
    <w:rsid w:val="00DC7FDD"/>
    <w:rsid w:val="00DE5932"/>
    <w:rsid w:val="00DF0BB2"/>
    <w:rsid w:val="00DF2B1F"/>
    <w:rsid w:val="00DF5558"/>
    <w:rsid w:val="00DF62CD"/>
    <w:rsid w:val="00E26A42"/>
    <w:rsid w:val="00E457B6"/>
    <w:rsid w:val="00E51200"/>
    <w:rsid w:val="00E77645"/>
    <w:rsid w:val="00EC375B"/>
    <w:rsid w:val="00EC4A25"/>
    <w:rsid w:val="00EC656A"/>
    <w:rsid w:val="00F025A2"/>
    <w:rsid w:val="00F04712"/>
    <w:rsid w:val="00F22EC7"/>
    <w:rsid w:val="00F27765"/>
    <w:rsid w:val="00F32B91"/>
    <w:rsid w:val="00F6219C"/>
    <w:rsid w:val="00F653B8"/>
    <w:rsid w:val="00F758C6"/>
    <w:rsid w:val="00FA1266"/>
    <w:rsid w:val="00FA53DA"/>
    <w:rsid w:val="00FB168E"/>
    <w:rsid w:val="00FC1192"/>
    <w:rsid w:val="00FC682F"/>
    <w:rsid w:val="00FF1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0B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25A0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5A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25A0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25A0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25A0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25A0B"/>
    <w:pPr>
      <w:outlineLvl w:val="5"/>
    </w:pPr>
  </w:style>
  <w:style w:type="paragraph" w:styleId="7">
    <w:name w:val="heading 7"/>
    <w:basedOn w:val="H6"/>
    <w:next w:val="a"/>
    <w:qFormat/>
    <w:rsid w:val="00225A0B"/>
    <w:pPr>
      <w:outlineLvl w:val="6"/>
    </w:pPr>
  </w:style>
  <w:style w:type="paragraph" w:styleId="8">
    <w:name w:val="heading 8"/>
    <w:basedOn w:val="1"/>
    <w:next w:val="a"/>
    <w:qFormat/>
    <w:rsid w:val="00225A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25A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25A0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225A0B"/>
    <w:pPr>
      <w:ind w:left="1418" w:hanging="1418"/>
    </w:pPr>
  </w:style>
  <w:style w:type="paragraph" w:styleId="80">
    <w:name w:val="toc 8"/>
    <w:basedOn w:val="10"/>
    <w:semiHidden/>
    <w:rsid w:val="00225A0B"/>
    <w:pPr>
      <w:spacing w:before="180"/>
      <w:ind w:left="2693" w:hanging="2693"/>
    </w:pPr>
    <w:rPr>
      <w:b/>
    </w:rPr>
  </w:style>
  <w:style w:type="paragraph" w:styleId="10">
    <w:name w:val="toc 1"/>
    <w:semiHidden/>
    <w:rsid w:val="00225A0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225A0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5A0B"/>
  </w:style>
  <w:style w:type="paragraph" w:styleId="a3">
    <w:name w:val="header"/>
    <w:rsid w:val="00225A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225A0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225A0B"/>
    <w:pPr>
      <w:ind w:left="1701" w:hanging="1701"/>
    </w:pPr>
  </w:style>
  <w:style w:type="paragraph" w:styleId="40">
    <w:name w:val="toc 4"/>
    <w:basedOn w:val="30"/>
    <w:semiHidden/>
    <w:rsid w:val="00225A0B"/>
    <w:pPr>
      <w:ind w:left="1418" w:hanging="1418"/>
    </w:pPr>
  </w:style>
  <w:style w:type="paragraph" w:styleId="30">
    <w:name w:val="toc 3"/>
    <w:basedOn w:val="20"/>
    <w:semiHidden/>
    <w:rsid w:val="00225A0B"/>
    <w:pPr>
      <w:ind w:left="1134" w:hanging="1134"/>
    </w:pPr>
  </w:style>
  <w:style w:type="paragraph" w:styleId="20">
    <w:name w:val="toc 2"/>
    <w:basedOn w:val="10"/>
    <w:semiHidden/>
    <w:rsid w:val="00225A0B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225A0B"/>
    <w:pPr>
      <w:jc w:val="center"/>
    </w:pPr>
    <w:rPr>
      <w:i/>
    </w:rPr>
  </w:style>
  <w:style w:type="paragraph" w:customStyle="1" w:styleId="TT">
    <w:name w:val="TT"/>
    <w:basedOn w:val="1"/>
    <w:next w:val="a"/>
    <w:rsid w:val="00225A0B"/>
    <w:pPr>
      <w:outlineLvl w:val="9"/>
    </w:pPr>
  </w:style>
  <w:style w:type="paragraph" w:customStyle="1" w:styleId="NF">
    <w:name w:val="NF"/>
    <w:basedOn w:val="NO"/>
    <w:rsid w:val="00225A0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225A0B"/>
    <w:pPr>
      <w:keepLines/>
      <w:ind w:left="1135" w:hanging="851"/>
    </w:pPr>
  </w:style>
  <w:style w:type="paragraph" w:customStyle="1" w:styleId="PL">
    <w:name w:val="PL"/>
    <w:rsid w:val="00225A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5A0B"/>
    <w:pPr>
      <w:jc w:val="right"/>
    </w:pPr>
  </w:style>
  <w:style w:type="paragraph" w:customStyle="1" w:styleId="TAL">
    <w:name w:val="TAL"/>
    <w:basedOn w:val="a"/>
    <w:rsid w:val="00225A0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25A0B"/>
    <w:rPr>
      <w:b/>
    </w:rPr>
  </w:style>
  <w:style w:type="paragraph" w:customStyle="1" w:styleId="TAC">
    <w:name w:val="TAC"/>
    <w:basedOn w:val="TAL"/>
    <w:rsid w:val="00225A0B"/>
    <w:pPr>
      <w:jc w:val="center"/>
    </w:pPr>
  </w:style>
  <w:style w:type="paragraph" w:customStyle="1" w:styleId="LD">
    <w:name w:val="LD"/>
    <w:rsid w:val="00225A0B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225A0B"/>
    <w:pPr>
      <w:keepLines/>
      <w:ind w:left="1702" w:hanging="1418"/>
    </w:pPr>
  </w:style>
  <w:style w:type="paragraph" w:customStyle="1" w:styleId="FP">
    <w:name w:val="FP"/>
    <w:basedOn w:val="a"/>
    <w:rsid w:val="00225A0B"/>
    <w:pPr>
      <w:spacing w:after="0"/>
    </w:pPr>
  </w:style>
  <w:style w:type="paragraph" w:customStyle="1" w:styleId="NW">
    <w:name w:val="NW"/>
    <w:basedOn w:val="NO"/>
    <w:rsid w:val="00225A0B"/>
    <w:pPr>
      <w:spacing w:after="0"/>
    </w:pPr>
  </w:style>
  <w:style w:type="paragraph" w:customStyle="1" w:styleId="EW">
    <w:name w:val="EW"/>
    <w:basedOn w:val="EX"/>
    <w:rsid w:val="00225A0B"/>
    <w:pPr>
      <w:spacing w:after="0"/>
    </w:pPr>
  </w:style>
  <w:style w:type="paragraph" w:customStyle="1" w:styleId="B1">
    <w:name w:val="B1"/>
    <w:basedOn w:val="a"/>
    <w:link w:val="B1Char"/>
    <w:rsid w:val="00225A0B"/>
    <w:pPr>
      <w:ind w:left="568" w:hanging="284"/>
    </w:pPr>
  </w:style>
  <w:style w:type="paragraph" w:styleId="60">
    <w:name w:val="toc 6"/>
    <w:basedOn w:val="50"/>
    <w:next w:val="a"/>
    <w:semiHidden/>
    <w:rsid w:val="00225A0B"/>
    <w:pPr>
      <w:ind w:left="1985" w:hanging="1985"/>
    </w:pPr>
  </w:style>
  <w:style w:type="paragraph" w:styleId="70">
    <w:name w:val="toc 7"/>
    <w:basedOn w:val="60"/>
    <w:next w:val="a"/>
    <w:semiHidden/>
    <w:rsid w:val="00225A0B"/>
    <w:pPr>
      <w:ind w:left="2268" w:hanging="2268"/>
    </w:pPr>
  </w:style>
  <w:style w:type="paragraph" w:customStyle="1" w:styleId="EditorsNote">
    <w:name w:val="Editor's Note"/>
    <w:basedOn w:val="NO"/>
    <w:rsid w:val="00225A0B"/>
    <w:rPr>
      <w:color w:val="FF0000"/>
    </w:rPr>
  </w:style>
  <w:style w:type="paragraph" w:customStyle="1" w:styleId="TH">
    <w:name w:val="TH"/>
    <w:basedOn w:val="a"/>
    <w:rsid w:val="00225A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25A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5A0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25A0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25A0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25A0B"/>
    <w:pPr>
      <w:ind w:left="851" w:hanging="851"/>
    </w:pPr>
  </w:style>
  <w:style w:type="paragraph" w:customStyle="1" w:styleId="ZH">
    <w:name w:val="ZH"/>
    <w:rsid w:val="00225A0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225A0B"/>
    <w:pPr>
      <w:keepNext w:val="0"/>
      <w:spacing w:before="0" w:after="240"/>
    </w:pPr>
  </w:style>
  <w:style w:type="paragraph" w:customStyle="1" w:styleId="ZG">
    <w:name w:val="ZG"/>
    <w:rsid w:val="00225A0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225A0B"/>
    <w:pPr>
      <w:ind w:left="851" w:hanging="284"/>
    </w:pPr>
  </w:style>
  <w:style w:type="paragraph" w:customStyle="1" w:styleId="B3">
    <w:name w:val="B3"/>
    <w:basedOn w:val="a"/>
    <w:rsid w:val="00225A0B"/>
    <w:pPr>
      <w:ind w:left="1135" w:hanging="284"/>
    </w:pPr>
  </w:style>
  <w:style w:type="paragraph" w:customStyle="1" w:styleId="B4">
    <w:name w:val="B4"/>
    <w:basedOn w:val="a"/>
    <w:rsid w:val="00225A0B"/>
    <w:pPr>
      <w:ind w:left="1418" w:hanging="284"/>
    </w:pPr>
  </w:style>
  <w:style w:type="paragraph" w:customStyle="1" w:styleId="B5">
    <w:name w:val="B5"/>
    <w:basedOn w:val="a"/>
    <w:rsid w:val="00225A0B"/>
    <w:pPr>
      <w:ind w:left="1702" w:hanging="284"/>
    </w:pPr>
  </w:style>
  <w:style w:type="paragraph" w:customStyle="1" w:styleId="ZTD">
    <w:name w:val="ZTD"/>
    <w:basedOn w:val="ZB"/>
    <w:rsid w:val="00225A0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5A0B"/>
    <w:pPr>
      <w:framePr w:wrap="notBeside" w:y="16161"/>
    </w:pPr>
  </w:style>
  <w:style w:type="paragraph" w:customStyle="1" w:styleId="TAJ">
    <w:name w:val="TAJ"/>
    <w:basedOn w:val="TH"/>
    <w:rsid w:val="00225A0B"/>
  </w:style>
  <w:style w:type="paragraph" w:customStyle="1" w:styleId="Guidance">
    <w:name w:val="Guidance"/>
    <w:basedOn w:val="a"/>
    <w:rsid w:val="00225A0B"/>
    <w:rPr>
      <w:i/>
      <w:color w:val="0000FF"/>
    </w:rPr>
  </w:style>
  <w:style w:type="character" w:customStyle="1" w:styleId="B1Char">
    <w:name w:val="B1 Char"/>
    <w:link w:val="B1"/>
    <w:rsid w:val="00587E2E"/>
    <w:rPr>
      <w:lang w:val="en-GB" w:eastAsia="en-US"/>
    </w:rPr>
  </w:style>
  <w:style w:type="paragraph" w:styleId="a5">
    <w:name w:val="Document Map"/>
    <w:basedOn w:val="a"/>
    <w:link w:val="Char"/>
    <w:rsid w:val="00406335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5"/>
    <w:rsid w:val="00406335"/>
    <w:rPr>
      <w:rFonts w:ascii="宋体"/>
      <w:sz w:val="18"/>
      <w:szCs w:val="18"/>
      <w:lang w:val="en-GB" w:eastAsia="en-US"/>
    </w:rPr>
  </w:style>
  <w:style w:type="paragraph" w:styleId="a6">
    <w:name w:val="Balloon Text"/>
    <w:basedOn w:val="a"/>
    <w:link w:val="Char0"/>
    <w:rsid w:val="00936B6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936B60"/>
    <w:rPr>
      <w:sz w:val="18"/>
      <w:szCs w:val="18"/>
      <w:lang w:val="en-GB" w:eastAsia="en-US"/>
    </w:rPr>
  </w:style>
  <w:style w:type="table" w:styleId="a7">
    <w:name w:val="Table Grid"/>
    <w:basedOn w:val="a1"/>
    <w:rsid w:val="00464E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1C1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8900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Xiaoting Huang</cp:lastModifiedBy>
  <cp:revision>5</cp:revision>
  <dcterms:created xsi:type="dcterms:W3CDTF">2018-10-29T06:52:00Z</dcterms:created>
  <dcterms:modified xsi:type="dcterms:W3CDTF">2018-11-05T11:14:00Z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(3)P725NsmA7EYhKC4e+MKFohnJl5dZUYnupc+H+DcG/1c98BZsx5R7PRz2Ag11uYccoFjvm2rG_x000d_
2QbuoftOMF25vfHC1ekp8xJj0G88h/F4kzgGFmOh0W8JPrjR6oT5l3+GizVn79JL9mapz0o4_x000d_
VeKgc/ApoqOs8DKzxjdMLtCHe7FIItA/0WdypcfXKGEgz9aVLAk5yo3lXlS9WuVxun8S45WP_x000d_
yuRPH2QrKQcQyptgw8</vt:lpwstr>
  </property>
  <property fmtid="{D5CDD505-2E9C-101B-9397-08002B2CF9AE}" pid="3" name="_2015_ms_pID_7253431">
    <vt:lpwstr>9uZ6AWyi9zOIL07jyFQhnYdsnsrtC5w0/FyGs2XYNi40eQs5h7Wzdq_x000d_
ifjfzZQBFQyrwUvGWk+4nxCpNoPPSDlPB7cf+SVIVIhOaN7qWqD+8/Dw0lMwKzIUSXxiJ5Rw_x000d_
YKI6M5dohaw2XJMndrhrJT1XO3fwwjxJnXmNwER9MYqM+vEDaym1xUL2rbPpPmEx9JpKp+im_x000d_
txL482uoCjTK8lY3VhUvt9MTieY56u48Omvh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1534121056</vt:lpwstr>
  </property>
</Properties>
</file>